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1A" w:rsidRDefault="00323A1A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-402590</wp:posOffset>
            </wp:positionV>
            <wp:extent cx="6863080" cy="9596755"/>
            <wp:effectExtent l="19050" t="0" r="0" b="0"/>
            <wp:wrapSquare wrapText="bothSides"/>
            <wp:docPr id="1" name="Рисунок 1" descr="G:\НОВЫЕ ЛОКАЛЬНЫЕ АКТЫ\КОПИИ ЛОКАЛЬНЫЕ АКТЫ\Система управления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Система управления О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95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6FA" w:rsidRPr="008E2AE8" w:rsidRDefault="00A876FA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соглашениями</w:t>
      </w:r>
      <w:r w:rsidRPr="008E2AE8">
        <w:rPr>
          <w:rFonts w:ascii="Arial" w:hAnsi="Arial" w:cs="Arial"/>
          <w:color w:val="000000"/>
          <w:sz w:val="24"/>
          <w:szCs w:val="24"/>
        </w:rPr>
        <w:t>.</w:t>
      </w:r>
    </w:p>
    <w:p w:rsidR="00FF3BEE" w:rsidRPr="008E2AE8" w:rsidRDefault="00FF3BEE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AE8">
        <w:rPr>
          <w:rFonts w:ascii="Times New Roman" w:eastAsia="Times New Roman" w:hAnsi="Times New Roman" w:cs="Times New Roman"/>
          <w:b/>
          <w:sz w:val="24"/>
          <w:szCs w:val="24"/>
        </w:rPr>
        <w:t>Напряженность труда</w:t>
      </w:r>
      <w:r w:rsidRPr="008E2AE8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8E2AE8" w:rsidRDefault="00A876FA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AE8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8E2AE8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8E2AE8" w:rsidRDefault="002A23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Несчастный случай на производстве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работник получил увечье или иное повреждение здоровья при исполнении им обязанностей 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трудовому договору и в иных 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как на территории работодателя, так и за ее пределами либо во время следования к месту работы или возвращения с места работы на транспорте, предоставленном работодателем,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</w:t>
      </w:r>
      <w:r w:rsidR="00A27C8C" w:rsidRPr="008E2AE8">
        <w:rPr>
          <w:rFonts w:ascii="Times New Roman" w:hAnsi="Times New Roman" w:cs="Times New Roman"/>
          <w:sz w:val="24"/>
          <w:szCs w:val="24"/>
        </w:rPr>
        <w:t>.</w:t>
      </w:r>
    </w:p>
    <w:p w:rsidR="00A876FA" w:rsidRPr="008E2AE8" w:rsidRDefault="00A876FA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AE8">
        <w:rPr>
          <w:rFonts w:ascii="Times New Roman" w:eastAsia="Times New Roman" w:hAnsi="Times New Roman" w:cs="Times New Roman"/>
          <w:b/>
          <w:sz w:val="24"/>
          <w:szCs w:val="24"/>
        </w:rPr>
        <w:t>Нормативный правовой акт</w:t>
      </w:r>
      <w:r w:rsidRPr="008E2AE8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лица), иных социальных структур.</w:t>
      </w:r>
    </w:p>
    <w:p w:rsidR="00927199" w:rsidRPr="008E2AE8" w:rsidRDefault="00927199" w:rsidP="005E52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AE8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8E2AE8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8E2AE8" w:rsidRDefault="002A23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8E2AE8" w:rsidRDefault="0066755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8E2AE8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E8">
        <w:rPr>
          <w:rFonts w:ascii="Times New Roman" w:hAnsi="Times New Roman" w:cs="Times New Roman"/>
          <w:b/>
          <w:sz w:val="24"/>
          <w:szCs w:val="24"/>
        </w:rPr>
        <w:t>Профессиональное заболевание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 и (или) его смерть.</w:t>
      </w:r>
      <w:proofErr w:type="gramEnd"/>
    </w:p>
    <w:p w:rsidR="00D15798" w:rsidRPr="008E2AE8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законами.</w:t>
      </w:r>
    </w:p>
    <w:p w:rsidR="00D15798" w:rsidRPr="008E2AE8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8E2AE8" w:rsidRDefault="00D15798" w:rsidP="005E52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AE8">
        <w:rPr>
          <w:rFonts w:ascii="Times New Roman" w:eastAsia="Times New Roman" w:hAnsi="Times New Roman" w:cs="Times New Roman"/>
          <w:b/>
          <w:sz w:val="24"/>
          <w:szCs w:val="24"/>
        </w:rPr>
        <w:t>Специальная оценка условий труда</w:t>
      </w:r>
      <w:r w:rsidRPr="008E2A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2AE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8E2AE8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8E2AE8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8E2AE8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8E2AE8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 </w:t>
      </w:r>
    </w:p>
    <w:p w:rsidR="00D15798" w:rsidRPr="008E2AE8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8E2AE8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8E2AE8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Стандарты безопасности труда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8E2AE8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охраны труда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8E2AE8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8E2AE8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8E2AE8" w:rsidRDefault="00D15798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8E2AE8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8E2AE8">
        <w:rPr>
          <w:rFonts w:ascii="Times New Roman" w:hAnsi="Times New Roman" w:cs="Times New Roman"/>
          <w:sz w:val="24"/>
          <w:szCs w:val="24"/>
        </w:rPr>
        <w:t xml:space="preserve"> -</w:t>
      </w:r>
      <w:r w:rsidRPr="008E2AE8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8E2AE8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Default="0066755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8E2AE8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8E2AE8" w:rsidRPr="008E2AE8" w:rsidRDefault="008E2AE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4E6" w:rsidRPr="008E2AE8" w:rsidRDefault="008A1783" w:rsidP="00080CD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Основные элементы системы управления охраной труда</w:t>
      </w:r>
      <w:r w:rsidR="00283960" w:rsidRPr="008E2AE8">
        <w:rPr>
          <w:rFonts w:ascii="Times New Roman" w:hAnsi="Times New Roman" w:cs="Times New Roman"/>
          <w:b/>
          <w:sz w:val="24"/>
          <w:szCs w:val="24"/>
        </w:rPr>
        <w:t xml:space="preserve"> и обеспечением безопасности образовательного процесса</w:t>
      </w:r>
    </w:p>
    <w:p w:rsidR="00103BE8" w:rsidRPr="008E2AE8" w:rsidRDefault="005C070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3.1.</w:t>
      </w:r>
      <w:r w:rsidR="00B52DD6" w:rsidRPr="008E2AE8">
        <w:rPr>
          <w:rFonts w:ascii="Times New Roman" w:hAnsi="Times New Roman" w:cs="Times New Roman"/>
          <w:sz w:val="24"/>
          <w:szCs w:val="24"/>
        </w:rPr>
        <w:t xml:space="preserve">Система управления охраной труда </w:t>
      </w:r>
      <w:r w:rsidRPr="008E2AE8">
        <w:rPr>
          <w:rFonts w:ascii="Times New Roman" w:hAnsi="Times New Roman" w:cs="Times New Roman"/>
          <w:sz w:val="24"/>
          <w:szCs w:val="24"/>
        </w:rPr>
        <w:t>и обеспечение</w:t>
      </w:r>
      <w:r w:rsidR="00283960" w:rsidRPr="008E2AE8">
        <w:rPr>
          <w:rFonts w:ascii="Times New Roman" w:hAnsi="Times New Roman" w:cs="Times New Roman"/>
          <w:sz w:val="24"/>
          <w:szCs w:val="24"/>
        </w:rPr>
        <w:t xml:space="preserve"> безопасности образовательного процесса </w:t>
      </w:r>
      <w:r w:rsidR="00B52DD6" w:rsidRPr="008E2AE8">
        <w:rPr>
          <w:rFonts w:ascii="Times New Roman" w:hAnsi="Times New Roman" w:cs="Times New Roman"/>
          <w:sz w:val="24"/>
          <w:szCs w:val="24"/>
        </w:rPr>
        <w:t>(далее – СУОТ)</w:t>
      </w:r>
      <w:r w:rsidR="00D54988" w:rsidRPr="008E2AE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54988" w:rsidRPr="008E2AE8">
        <w:rPr>
          <w:rFonts w:ascii="Times New Roman" w:eastAsia="Calibri" w:hAnsi="Times New Roman" w:cs="Times New Roman"/>
          <w:sz w:val="24"/>
          <w:szCs w:val="24"/>
        </w:rPr>
        <w:t xml:space="preserve">неотъемлемой частью общей системы управления </w:t>
      </w:r>
      <w:r w:rsidR="00D96409" w:rsidRPr="008E2AE8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="00103BE8" w:rsidRPr="008E2AE8">
        <w:rPr>
          <w:rFonts w:ascii="Times New Roman" w:eastAsia="Calibri" w:hAnsi="Times New Roman" w:cs="Times New Roman"/>
          <w:sz w:val="24"/>
          <w:szCs w:val="24"/>
        </w:rPr>
        <w:t>организацией.</w:t>
      </w:r>
    </w:p>
    <w:p w:rsidR="00E10CCA" w:rsidRPr="008E2AE8" w:rsidRDefault="005C0705" w:rsidP="00E10CCA">
      <w:pPr>
        <w:autoSpaceDE w:val="0"/>
        <w:autoSpaceDN w:val="0"/>
        <w:adjustRightInd w:val="0"/>
        <w:spacing w:after="0" w:line="240" w:lineRule="auto"/>
        <w:ind w:firstLine="642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3.2.</w:t>
      </w:r>
      <w:r w:rsidR="00103BE8" w:rsidRPr="008E2AE8">
        <w:rPr>
          <w:rFonts w:ascii="Times New Roman" w:eastAsia="Calibri" w:hAnsi="Times New Roman" w:cs="Times New Roman"/>
          <w:sz w:val="24"/>
          <w:szCs w:val="24"/>
        </w:rPr>
        <w:t>Основа функционирования СУОТ</w:t>
      </w:r>
      <w:r w:rsidR="00A27C8C" w:rsidRPr="008E2AE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103BE8" w:rsidRPr="008E2AE8">
        <w:rPr>
          <w:rFonts w:ascii="Times New Roman" w:eastAsia="Calibri" w:hAnsi="Times New Roman" w:cs="Times New Roman"/>
          <w:sz w:val="24"/>
          <w:szCs w:val="24"/>
        </w:rPr>
        <w:t xml:space="preserve"> Положение о СУОТ в </w:t>
      </w:r>
      <w:r w:rsidRPr="008E2AE8">
        <w:rPr>
          <w:rFonts w:ascii="Times New Roman" w:eastAsia="Calibri" w:hAnsi="Times New Roman" w:cs="Times New Roman"/>
          <w:sz w:val="24"/>
          <w:szCs w:val="24"/>
        </w:rPr>
        <w:t>образовательном учреждении</w:t>
      </w:r>
      <w:r w:rsidR="00103BE8" w:rsidRPr="008E2AE8">
        <w:rPr>
          <w:rFonts w:ascii="Times New Roman" w:eastAsia="Calibri" w:hAnsi="Times New Roman" w:cs="Times New Roman"/>
          <w:sz w:val="24"/>
          <w:szCs w:val="24"/>
        </w:rPr>
        <w:t xml:space="preserve">, утвержденное приказом </w:t>
      </w: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 заведующего ДОУ</w:t>
      </w:r>
      <w:r w:rsidR="00103BE8" w:rsidRPr="008E2AE8">
        <w:rPr>
          <w:rFonts w:ascii="Times New Roman" w:eastAsia="Calibri" w:hAnsi="Times New Roman" w:cs="Times New Roman"/>
          <w:sz w:val="24"/>
          <w:szCs w:val="24"/>
        </w:rPr>
        <w:t xml:space="preserve"> с учетом </w:t>
      </w:r>
      <w:r w:rsidR="00103BE8" w:rsidRPr="008E2AE8">
        <w:rPr>
          <w:rFonts w:ascii="Times New Roman" w:hAnsi="Times New Roman" w:cs="Times New Roman"/>
          <w:sz w:val="24"/>
          <w:szCs w:val="24"/>
        </w:rPr>
        <w:t xml:space="preserve">мнения выборного </w:t>
      </w:r>
      <w:r w:rsidR="00376A5D" w:rsidRPr="008E2AE8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9C3CA7" w:rsidRPr="008E2AE8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 w:rsidRPr="008E2AE8">
        <w:rPr>
          <w:rFonts w:ascii="Times New Roman" w:hAnsi="Times New Roman" w:cs="Times New Roman"/>
          <w:sz w:val="24"/>
          <w:szCs w:val="24"/>
        </w:rPr>
        <w:t>.</w:t>
      </w:r>
    </w:p>
    <w:p w:rsidR="00876971" w:rsidRPr="008E2AE8" w:rsidRDefault="005C0705" w:rsidP="00E10CCA">
      <w:pPr>
        <w:autoSpaceDE w:val="0"/>
        <w:autoSpaceDN w:val="0"/>
        <w:adjustRightInd w:val="0"/>
        <w:spacing w:after="0" w:line="240" w:lineRule="auto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3.3.</w:t>
      </w:r>
      <w:r w:rsidR="00876971" w:rsidRPr="008E2AE8">
        <w:rPr>
          <w:rFonts w:ascii="Times New Roman" w:hAnsi="Times New Roman" w:cs="Times New Roman"/>
          <w:sz w:val="24"/>
          <w:szCs w:val="24"/>
        </w:rPr>
        <w:t xml:space="preserve">Положение о СУОТ </w:t>
      </w:r>
      <w:r w:rsidR="00DD2F0B" w:rsidRPr="008E2AE8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E8742C" w:rsidRPr="008E2AE8">
        <w:rPr>
          <w:rFonts w:ascii="Times New Roman" w:hAnsi="Times New Roman" w:cs="Times New Roman"/>
          <w:sz w:val="24"/>
          <w:szCs w:val="24"/>
        </w:rPr>
        <w:t>следующие подразделы</w:t>
      </w:r>
      <w:r w:rsidR="00876971" w:rsidRPr="008E2AE8">
        <w:rPr>
          <w:rFonts w:ascii="Times New Roman" w:hAnsi="Times New Roman" w:cs="Times New Roman"/>
          <w:sz w:val="24"/>
          <w:szCs w:val="24"/>
        </w:rPr>
        <w:t>:</w:t>
      </w:r>
    </w:p>
    <w:p w:rsidR="003F20DD" w:rsidRPr="008E2AE8" w:rsidRDefault="003F20DD" w:rsidP="008E2AE8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Об</w:t>
      </w:r>
      <w:r w:rsidR="005C0705" w:rsidRPr="008E2AE8">
        <w:rPr>
          <w:rFonts w:ascii="Times New Roman" w:hAnsi="Times New Roman" w:cs="Times New Roman"/>
          <w:sz w:val="24"/>
          <w:szCs w:val="24"/>
        </w:rPr>
        <w:t>еспечение функционирования СУОТ.</w:t>
      </w:r>
    </w:p>
    <w:p w:rsidR="00694D6D" w:rsidRPr="008E2AE8" w:rsidRDefault="00694D6D" w:rsidP="008E2AE8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Процедуры, направленные на достижение целей в области охраны труда и безопасности </w:t>
      </w:r>
      <w:r w:rsidR="005C0705" w:rsidRPr="008E2AE8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E60E61" w:rsidRPr="008E2AE8" w:rsidRDefault="00E60E61" w:rsidP="008E2AE8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Планирование мероприятий по реализации процедур</w:t>
      </w:r>
      <w:r w:rsidR="00CB0935" w:rsidRPr="008E2AE8">
        <w:rPr>
          <w:rFonts w:ascii="Times New Roman" w:hAnsi="Times New Roman" w:cs="Times New Roman"/>
          <w:sz w:val="24"/>
          <w:szCs w:val="24"/>
        </w:rPr>
        <w:t>.</w:t>
      </w:r>
    </w:p>
    <w:p w:rsidR="00CB0935" w:rsidRPr="008E2AE8" w:rsidRDefault="00CB0935" w:rsidP="008E2AE8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Контроль функционирования СУОТ и мониторинг реализации процедур</w:t>
      </w:r>
      <w:r w:rsidR="00E024F8" w:rsidRPr="008E2AE8">
        <w:rPr>
          <w:rFonts w:ascii="Times New Roman" w:hAnsi="Times New Roman" w:cs="Times New Roman"/>
          <w:sz w:val="24"/>
          <w:szCs w:val="24"/>
        </w:rPr>
        <w:t>.</w:t>
      </w:r>
    </w:p>
    <w:p w:rsidR="00E024F8" w:rsidRPr="008E2AE8" w:rsidRDefault="00E024F8" w:rsidP="008E2AE8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Планирование улучшений функционирования СУОТ</w:t>
      </w:r>
      <w:r w:rsidR="004314E6" w:rsidRPr="008E2AE8">
        <w:rPr>
          <w:rFonts w:ascii="Times New Roman" w:hAnsi="Times New Roman" w:cs="Times New Roman"/>
          <w:sz w:val="24"/>
          <w:szCs w:val="24"/>
        </w:rPr>
        <w:t>.</w:t>
      </w:r>
    </w:p>
    <w:p w:rsidR="004314E6" w:rsidRPr="008E2AE8" w:rsidRDefault="004314E6" w:rsidP="008E2AE8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Управление документами СУОТ.</w:t>
      </w:r>
    </w:p>
    <w:p w:rsidR="0047062F" w:rsidRPr="008E2AE8" w:rsidRDefault="00080CDF" w:rsidP="008E2AE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1.</w:t>
      </w:r>
      <w:r w:rsidR="0047062F" w:rsidRPr="008E2AE8">
        <w:rPr>
          <w:rFonts w:ascii="Times New Roman" w:hAnsi="Times New Roman" w:cs="Times New Roman"/>
          <w:b/>
          <w:sz w:val="24"/>
          <w:szCs w:val="24"/>
        </w:rPr>
        <w:t>Обеспечение функционирование СУОТ</w:t>
      </w:r>
    </w:p>
    <w:p w:rsidR="0047062F" w:rsidRPr="008E2AE8" w:rsidRDefault="00080CDF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12831" w:rsidRPr="008E2AE8">
        <w:rPr>
          <w:rFonts w:ascii="Times New Roman" w:hAnsi="Times New Roman" w:cs="Times New Roman"/>
          <w:b/>
          <w:i/>
          <w:sz w:val="24"/>
          <w:szCs w:val="24"/>
        </w:rPr>
        <w:t>.1.</w:t>
      </w:r>
      <w:r w:rsidR="0047062F" w:rsidRPr="008E2AE8">
        <w:rPr>
          <w:rFonts w:ascii="Times New Roman" w:hAnsi="Times New Roman" w:cs="Times New Roman"/>
          <w:b/>
          <w:i/>
          <w:sz w:val="24"/>
          <w:szCs w:val="24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Pr="008E2AE8" w:rsidRDefault="0047062F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 возлагается на </w:t>
      </w:r>
      <w:r w:rsidR="00C9395B" w:rsidRPr="008E2AE8">
        <w:rPr>
          <w:rFonts w:ascii="Times New Roman" w:hAnsi="Times New Roman" w:cs="Times New Roman"/>
          <w:sz w:val="24"/>
          <w:szCs w:val="24"/>
        </w:rPr>
        <w:t xml:space="preserve"> заведующего.</w:t>
      </w:r>
    </w:p>
    <w:p w:rsidR="00382507" w:rsidRPr="008E2AE8" w:rsidRDefault="00C9395B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 Заведующий ДОУ</w:t>
      </w:r>
      <w:r w:rsidR="0047062F" w:rsidRPr="008E2AE8">
        <w:rPr>
          <w:rFonts w:ascii="Times New Roman" w:hAnsi="Times New Roman" w:cs="Times New Roman"/>
          <w:sz w:val="24"/>
          <w:szCs w:val="24"/>
        </w:rPr>
        <w:t xml:space="preserve">возлагает обязанности по обеспечению охраны труда и безопасности образовательного процесса </w:t>
      </w:r>
      <w:r w:rsidRPr="008E2AE8">
        <w:rPr>
          <w:rFonts w:ascii="Times New Roman" w:hAnsi="Times New Roman" w:cs="Times New Roman"/>
          <w:sz w:val="24"/>
          <w:szCs w:val="24"/>
        </w:rPr>
        <w:t>на себя.</w:t>
      </w:r>
    </w:p>
    <w:p w:rsidR="007F6EE2" w:rsidRPr="008E2AE8" w:rsidRDefault="00C9395B" w:rsidP="008E2A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Заведующий ДОУ</w:t>
      </w:r>
      <w:r w:rsidR="00C84C83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образовательного учреждения</w:t>
      </w:r>
      <w:r w:rsidR="00962785" w:rsidRPr="008E2AE8">
        <w:rPr>
          <w:rFonts w:ascii="Times New Roman" w:hAnsi="Times New Roman" w:cs="Times New Roman"/>
          <w:b/>
          <w:i/>
          <w:sz w:val="24"/>
          <w:szCs w:val="24"/>
        </w:rPr>
        <w:t>обеспечивает</w:t>
      </w:r>
      <w:r w:rsidR="00382507" w:rsidRPr="008E2A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30D36" w:rsidRPr="008E2AE8" w:rsidRDefault="00382507" w:rsidP="008E2AE8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безопасность работников</w:t>
      </w:r>
      <w:r w:rsidR="00205966" w:rsidRPr="008E2AE8">
        <w:rPr>
          <w:rFonts w:ascii="Times New Roman" w:hAnsi="Times New Roman" w:cs="Times New Roman"/>
          <w:sz w:val="24"/>
          <w:szCs w:val="24"/>
        </w:rPr>
        <w:t xml:space="preserve"> и </w:t>
      </w:r>
      <w:r w:rsidR="00906D57" w:rsidRPr="008E2AE8">
        <w:rPr>
          <w:rFonts w:ascii="Times New Roman" w:hAnsi="Times New Roman" w:cs="Times New Roman"/>
          <w:sz w:val="24"/>
          <w:szCs w:val="24"/>
        </w:rPr>
        <w:t>обучающихся</w:t>
      </w:r>
      <w:r w:rsidRPr="008E2AE8">
        <w:rPr>
          <w:rFonts w:ascii="Times New Roman" w:hAnsi="Times New Roman" w:cs="Times New Roman"/>
          <w:sz w:val="24"/>
          <w:szCs w:val="24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 w:rsidRPr="008E2AE8">
        <w:rPr>
          <w:rFonts w:ascii="Times New Roman" w:hAnsi="Times New Roman" w:cs="Times New Roman"/>
          <w:sz w:val="24"/>
          <w:szCs w:val="24"/>
        </w:rPr>
        <w:t xml:space="preserve">процессе трудовой и образовательной деятельности </w:t>
      </w:r>
      <w:r w:rsidRPr="008E2AE8">
        <w:rPr>
          <w:rFonts w:ascii="Times New Roman" w:hAnsi="Times New Roman" w:cs="Times New Roman"/>
          <w:sz w:val="24"/>
          <w:szCs w:val="24"/>
        </w:rPr>
        <w:t>инструментов, сырья и материалов;</w:t>
      </w:r>
    </w:p>
    <w:p w:rsidR="00382507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создание и функционирование </w:t>
      </w:r>
      <w:hyperlink r:id="rId10" w:history="1">
        <w:r w:rsidRPr="008E2AE8">
          <w:rPr>
            <w:rFonts w:ascii="Times New Roman" w:hAnsi="Times New Roman" w:cs="Times New Roman"/>
            <w:sz w:val="24"/>
            <w:szCs w:val="24"/>
          </w:rPr>
          <w:t>системы управления охраной труда</w:t>
        </w:r>
      </w:hyperlink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5B3C01" w:rsidRPr="008E2AE8" w:rsidRDefault="00B82DD8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разработку организационно-распорядительных документов и распределение обязанностей </w:t>
      </w:r>
      <w:r w:rsidR="000E2CDE" w:rsidRPr="008E2AE8">
        <w:rPr>
          <w:rFonts w:ascii="Times New Roman" w:hAnsi="Times New Roman" w:cs="Times New Roman"/>
          <w:sz w:val="24"/>
          <w:szCs w:val="24"/>
        </w:rPr>
        <w:t xml:space="preserve">и ответственности работников </w:t>
      </w:r>
      <w:r w:rsidRPr="008E2AE8">
        <w:rPr>
          <w:rFonts w:ascii="Times New Roman" w:hAnsi="Times New Roman" w:cs="Times New Roman"/>
          <w:sz w:val="24"/>
          <w:szCs w:val="24"/>
        </w:rPr>
        <w:t>в сфере охраны труда</w:t>
      </w:r>
      <w:r w:rsidR="00E34E6D" w:rsidRPr="008E2AE8">
        <w:rPr>
          <w:rFonts w:ascii="Times New Roman" w:hAnsi="Times New Roman" w:cs="Times New Roman"/>
          <w:sz w:val="24"/>
          <w:szCs w:val="24"/>
        </w:rPr>
        <w:t xml:space="preserve"> и безопасности образовательного процесса</w:t>
      </w:r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B82DD8" w:rsidRPr="008E2AE8" w:rsidRDefault="00B82DD8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382507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режим труда и отдыха работников;</w:t>
      </w:r>
    </w:p>
    <w:p w:rsidR="00E34E6D" w:rsidRPr="008E2AE8" w:rsidRDefault="00E34E6D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ресурсное обеспечение мероприятий по охране труда;</w:t>
      </w:r>
    </w:p>
    <w:p w:rsidR="00382507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E8">
        <w:rPr>
          <w:rFonts w:ascii="Times New Roman" w:hAnsi="Times New Roman" w:cs="Times New Roman"/>
          <w:sz w:val="24"/>
          <w:szCs w:val="24"/>
        </w:rPr>
        <w:t xml:space="preserve">приобретение и выдачу за счет собственных средств специальной одежды, специальной обуви и других средств индивидуальной защиты, смывающих и </w:t>
      </w:r>
      <w:r w:rsidRPr="008E2AE8">
        <w:rPr>
          <w:rFonts w:ascii="Times New Roman" w:hAnsi="Times New Roman" w:cs="Times New Roman"/>
          <w:sz w:val="24"/>
          <w:szCs w:val="24"/>
        </w:rPr>
        <w:lastRenderedPageBreak/>
        <w:t>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с загрязнением;</w:t>
      </w:r>
    </w:p>
    <w:p w:rsidR="00382507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обучение безопасным методам и приемам выполнения работ и оказанию первой 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82507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D94C7E" w:rsidRPr="008E2AE8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состоянием </w:t>
      </w:r>
      <w:r w:rsidR="00B82DD8" w:rsidRPr="008E2AE8">
        <w:rPr>
          <w:rFonts w:ascii="Times New Roman" w:hAnsi="Times New Roman" w:cs="Times New Roman"/>
          <w:sz w:val="24"/>
          <w:szCs w:val="24"/>
        </w:rPr>
        <w:t>условий труда</w:t>
      </w:r>
      <w:r w:rsidR="00705A51" w:rsidRPr="008E2AE8">
        <w:rPr>
          <w:rFonts w:ascii="Times New Roman" w:hAnsi="Times New Roman" w:cs="Times New Roman"/>
          <w:sz w:val="24"/>
          <w:szCs w:val="24"/>
        </w:rPr>
        <w:t xml:space="preserve">, </w:t>
      </w:r>
      <w:r w:rsidR="00D94C7E" w:rsidRPr="008E2AE8">
        <w:rPr>
          <w:rFonts w:ascii="Times New Roman" w:hAnsi="Times New Roman" w:cs="Times New Roman"/>
          <w:sz w:val="24"/>
          <w:szCs w:val="24"/>
        </w:rPr>
        <w:t xml:space="preserve"> обеспечивающих жизнь и здоровье работников и детей</w:t>
      </w:r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382507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труда;</w:t>
      </w:r>
    </w:p>
    <w:p w:rsidR="003E1249" w:rsidRPr="008E2AE8" w:rsidRDefault="003E1249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организацию управления профессиональными рисками;</w:t>
      </w:r>
    </w:p>
    <w:p w:rsidR="005A67CF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проведение обязательных предварительных и периодических медицинских осмотров</w:t>
      </w:r>
      <w:r w:rsidR="00705A51" w:rsidRPr="008E2AE8">
        <w:rPr>
          <w:rFonts w:ascii="Times New Roman" w:hAnsi="Times New Roman" w:cs="Times New Roman"/>
          <w:sz w:val="24"/>
          <w:szCs w:val="24"/>
        </w:rPr>
        <w:t xml:space="preserve"> работников и </w:t>
      </w:r>
      <w:r w:rsidR="00455FCE" w:rsidRPr="008E2AE8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B3C01" w:rsidRPr="008E2AE8" w:rsidRDefault="00B82DD8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</w:t>
      </w:r>
      <w:r w:rsidR="005B3C01" w:rsidRPr="008E2AE8">
        <w:rPr>
          <w:rFonts w:ascii="Times New Roman" w:hAnsi="Times New Roman" w:cs="Times New Roman"/>
          <w:sz w:val="24"/>
          <w:szCs w:val="24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D471C6" w:rsidRPr="008E2AE8" w:rsidRDefault="00D471C6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содействие работ</w:t>
      </w:r>
      <w:r w:rsidR="00EB2871" w:rsidRPr="008E2AE8">
        <w:rPr>
          <w:rFonts w:ascii="Times New Roman" w:hAnsi="Times New Roman" w:cs="Times New Roman"/>
          <w:sz w:val="24"/>
          <w:szCs w:val="24"/>
        </w:rPr>
        <w:t xml:space="preserve">е комиссии по охране труда, уполномоченного </w:t>
      </w:r>
      <w:r w:rsidR="008F0E44" w:rsidRPr="008E2AE8">
        <w:rPr>
          <w:rFonts w:ascii="Times New Roman" w:hAnsi="Times New Roman" w:cs="Times New Roman"/>
          <w:sz w:val="24"/>
          <w:szCs w:val="24"/>
        </w:rPr>
        <w:t xml:space="preserve">(доверенного) лицапрофсоюзного комитета </w:t>
      </w:r>
      <w:r w:rsidR="000E2CDE" w:rsidRPr="008E2AE8">
        <w:rPr>
          <w:rFonts w:ascii="Times New Roman" w:hAnsi="Times New Roman" w:cs="Times New Roman"/>
          <w:sz w:val="24"/>
          <w:szCs w:val="24"/>
        </w:rPr>
        <w:t>по охране труда</w:t>
      </w:r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382507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информирование работников об условиях и охране труда на рабочих местах, </w:t>
      </w:r>
      <w:r w:rsidR="00705A51" w:rsidRPr="008E2AE8">
        <w:rPr>
          <w:rFonts w:ascii="Times New Roman" w:hAnsi="Times New Roman" w:cs="Times New Roman"/>
          <w:sz w:val="24"/>
          <w:szCs w:val="24"/>
        </w:rPr>
        <w:t>уровнях профессиональных рисков</w:t>
      </w:r>
      <w:r w:rsidRPr="008E2AE8">
        <w:rPr>
          <w:rFonts w:ascii="Times New Roman" w:hAnsi="Times New Roman" w:cs="Times New Roman"/>
          <w:sz w:val="24"/>
          <w:szCs w:val="24"/>
        </w:rPr>
        <w:t xml:space="preserve">, </w:t>
      </w:r>
      <w:r w:rsidR="00705A51" w:rsidRPr="008E2AE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E2AE8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705A51" w:rsidRPr="008E2AE8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0833ED" w:rsidRPr="008E2AE8">
        <w:rPr>
          <w:rFonts w:ascii="Times New Roman" w:hAnsi="Times New Roman" w:cs="Times New Roman"/>
          <w:sz w:val="24"/>
          <w:szCs w:val="24"/>
        </w:rPr>
        <w:t xml:space="preserve">гарантиях, полагающихся </w:t>
      </w:r>
      <w:r w:rsidRPr="008E2AE8">
        <w:rPr>
          <w:rFonts w:ascii="Times New Roman" w:hAnsi="Times New Roman" w:cs="Times New Roman"/>
          <w:sz w:val="24"/>
          <w:szCs w:val="24"/>
        </w:rPr>
        <w:t>компенсациях и средствах индивидуальной защиты;</w:t>
      </w:r>
    </w:p>
    <w:p w:rsidR="00382507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принятие мер по предотвращению аварийных ситуаций, сохранению жизни и здоровья работников </w:t>
      </w:r>
      <w:r w:rsidR="000833ED" w:rsidRPr="008E2AE8">
        <w:rPr>
          <w:rFonts w:ascii="Times New Roman" w:hAnsi="Times New Roman" w:cs="Times New Roman"/>
          <w:sz w:val="24"/>
          <w:szCs w:val="24"/>
        </w:rPr>
        <w:t xml:space="preserve">и детей </w:t>
      </w:r>
      <w:r w:rsidRPr="008E2AE8">
        <w:rPr>
          <w:rFonts w:ascii="Times New Roman" w:hAnsi="Times New Roman" w:cs="Times New Roman"/>
          <w:sz w:val="24"/>
          <w:szCs w:val="24"/>
        </w:rPr>
        <w:t>при возникновении таких ситуаций, в том числе по оказанию пострадавшим первой помощи;</w:t>
      </w:r>
    </w:p>
    <w:p w:rsidR="00382507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 w:rsidRPr="008E2AE8">
        <w:rPr>
          <w:rFonts w:ascii="Times New Roman" w:hAnsi="Times New Roman" w:cs="Times New Roman"/>
          <w:sz w:val="24"/>
          <w:szCs w:val="24"/>
        </w:rPr>
        <w:t xml:space="preserve">, а также несчастных случаев с детьми во время пребывания в </w:t>
      </w:r>
      <w:r w:rsidR="00EB2871" w:rsidRPr="008E2AE8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382507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санитарно-бытовое обслуживание и медицинское обеспечение, а также доставку</w:t>
      </w:r>
      <w:r w:rsidR="000833ED" w:rsidRPr="008E2AE8">
        <w:rPr>
          <w:rFonts w:ascii="Times New Roman" w:hAnsi="Times New Roman" w:cs="Times New Roman"/>
          <w:sz w:val="24"/>
          <w:szCs w:val="24"/>
        </w:rPr>
        <w:t xml:space="preserve"> пострадавших </w:t>
      </w:r>
      <w:r w:rsidRPr="008E2AE8">
        <w:rPr>
          <w:rFonts w:ascii="Times New Roman" w:hAnsi="Times New Roman" w:cs="Times New Roman"/>
          <w:sz w:val="24"/>
          <w:szCs w:val="24"/>
        </w:rPr>
        <w:t>в медицинскую организацию в случае необходимости оказания им неотложной медицинской помощи;</w:t>
      </w:r>
    </w:p>
    <w:p w:rsidR="00382507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ознакомление работников с требованиями охраны труда;</w:t>
      </w:r>
    </w:p>
    <w:p w:rsidR="00730D36" w:rsidRPr="008E2AE8" w:rsidRDefault="00382507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8E2AE8" w:rsidRDefault="000E2CDE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Pr="008E2AE8" w:rsidRDefault="000E2CDE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организацию исполнения указаний и предписаний </w:t>
      </w:r>
      <w:r w:rsidR="00520BD6" w:rsidRPr="008E2AE8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8E2AE8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520BD6" w:rsidRPr="008E2AE8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Pr="008E2AE8">
        <w:rPr>
          <w:rFonts w:ascii="Times New Roman" w:hAnsi="Times New Roman" w:cs="Times New Roman"/>
          <w:sz w:val="24"/>
          <w:szCs w:val="24"/>
        </w:rPr>
        <w:t>,</w:t>
      </w:r>
      <w:r w:rsidR="00520BD6" w:rsidRPr="008E2AE8">
        <w:rPr>
          <w:rFonts w:ascii="Times New Roman" w:hAnsi="Times New Roman" w:cs="Times New Roman"/>
          <w:sz w:val="24"/>
          <w:szCs w:val="24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 w:rsidRPr="008E2AE8">
        <w:rPr>
          <w:rFonts w:ascii="Times New Roman" w:hAnsi="Times New Roman" w:cs="Times New Roman"/>
          <w:sz w:val="24"/>
          <w:szCs w:val="24"/>
        </w:rPr>
        <w:t>,</w:t>
      </w:r>
      <w:r w:rsidRPr="008E2AE8">
        <w:rPr>
          <w:rFonts w:ascii="Times New Roman" w:hAnsi="Times New Roman" w:cs="Times New Roman"/>
          <w:sz w:val="24"/>
          <w:szCs w:val="24"/>
        </w:rPr>
        <w:t xml:space="preserve"> выдаваемых ими по результатам ко</w:t>
      </w:r>
      <w:r w:rsidR="00721D8E" w:rsidRPr="008E2AE8">
        <w:rPr>
          <w:rFonts w:ascii="Times New Roman" w:hAnsi="Times New Roman" w:cs="Times New Roman"/>
          <w:sz w:val="24"/>
          <w:szCs w:val="24"/>
        </w:rPr>
        <w:t>нтрольно-надзорной деятельности</w:t>
      </w:r>
      <w:r w:rsidR="00520BD6" w:rsidRPr="008E2AE8">
        <w:rPr>
          <w:rFonts w:ascii="Times New Roman" w:hAnsi="Times New Roman" w:cs="Times New Roman"/>
          <w:sz w:val="24"/>
          <w:szCs w:val="24"/>
        </w:rPr>
        <w:t>;</w:t>
      </w:r>
    </w:p>
    <w:p w:rsidR="00520BD6" w:rsidRPr="008E2AE8" w:rsidRDefault="00520BD6" w:rsidP="008E2A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F169D1" w:rsidRPr="008E2AE8" w:rsidRDefault="00F169D1" w:rsidP="008E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Работник:</w:t>
      </w:r>
    </w:p>
    <w:p w:rsidR="00E12FFD" w:rsidRPr="008E2AE8" w:rsidRDefault="00E12FFD" w:rsidP="008E2AE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обеспечивает в рамках выполнения своих трудовых функций безопасное проведение образовательного процесса, в том числе соблюдение требований охраны труда, включая выполнение требований инструкций по охране труда, правил внутреннего трудового распорядка;</w:t>
      </w:r>
    </w:p>
    <w:p w:rsidR="00E12FFD" w:rsidRPr="008E2AE8" w:rsidRDefault="00E12FFD" w:rsidP="008E2AE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порядке;</w:t>
      </w:r>
    </w:p>
    <w:p w:rsidR="00E12FFD" w:rsidRPr="008E2AE8" w:rsidRDefault="00E12FFD" w:rsidP="008E2AE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lastRenderedPageBreak/>
        <w:t xml:space="preserve">проходит подготовку по охране труда, в том числе обучение безопасным методам и приемам выполнения работ и оказанию первой 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индивидуальную стажировку на рабочем месте, проверку знаний требований охраны труда;</w:t>
      </w:r>
    </w:p>
    <w:p w:rsidR="00E12FFD" w:rsidRPr="008E2AE8" w:rsidRDefault="00E12FFD" w:rsidP="008E2AE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труда,</w:t>
      </w:r>
      <w:r w:rsidRPr="008E2AE8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 применяемого на рабочем месте оборудования, инструментов и инвентаря, вносит предложения по улучшению и оздоровлению условий труда и  образовательного процесса</w:t>
      </w:r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E12FFD" w:rsidRPr="008E2AE8" w:rsidRDefault="00E12FFD" w:rsidP="008E2AE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правильно применяет средства индивидуальной защиты и приспособления, обеспечивающие безопасность труда и образовательного процесса;</w:t>
      </w:r>
    </w:p>
    <w:p w:rsidR="00E12FFD" w:rsidRPr="008E2AE8" w:rsidRDefault="00C84C83" w:rsidP="008E2AE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E12FFD" w:rsidRPr="008E2AE8"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Pr="008E2AE8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E12FFD" w:rsidRPr="008E2AE8">
        <w:rPr>
          <w:rFonts w:ascii="Times New Roman" w:hAnsi="Times New Roman" w:cs="Times New Roman"/>
          <w:sz w:val="24"/>
          <w:szCs w:val="24"/>
        </w:rPr>
        <w:t xml:space="preserve"> о любой ситуации, угрожающей жизни и здоровью работников и детей, о каждом несчастном случае или об ухудшении состояния своего здоровья или иных лиц;</w:t>
      </w:r>
    </w:p>
    <w:p w:rsidR="00E12FFD" w:rsidRPr="008E2AE8" w:rsidRDefault="00E12FFD" w:rsidP="008E2AE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при возникновении аварий принимает необходимые меры по ограничению развития возникшей авар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E12FFD" w:rsidRPr="008E2AE8" w:rsidRDefault="00E12FFD" w:rsidP="008E2AE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в результате несчастного случая.</w:t>
      </w:r>
    </w:p>
    <w:p w:rsidR="00192D3A" w:rsidRPr="008E2AE8" w:rsidRDefault="00FB4861" w:rsidP="008E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412831" w:rsidRPr="008E2AE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234048" w:rsidRPr="008E2AE8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2F0053" w:rsidRPr="008E2A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A97D33" w:rsidRPr="008E2AE8">
        <w:rPr>
          <w:rFonts w:ascii="Times New Roman" w:eastAsia="Calibri" w:hAnsi="Times New Roman" w:cs="Times New Roman"/>
          <w:b/>
          <w:i/>
          <w:sz w:val="24"/>
          <w:szCs w:val="24"/>
        </w:rPr>
        <w:t>Участие работников в управлении охраной труда</w:t>
      </w:r>
    </w:p>
    <w:p w:rsidR="00A16657" w:rsidRPr="008E2AE8" w:rsidRDefault="00A16657" w:rsidP="005E529D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8E2AE8"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 w:rsidRPr="008E2AE8">
        <w:t xml:space="preserve">членов </w:t>
      </w:r>
      <w:r w:rsidR="00D757A4" w:rsidRPr="008E2AE8">
        <w:rPr>
          <w:b/>
        </w:rPr>
        <w:t>П</w:t>
      </w:r>
      <w:r w:rsidRPr="008E2AE8">
        <w:rPr>
          <w:b/>
        </w:rPr>
        <w:t>рофсоюз</w:t>
      </w:r>
      <w:r w:rsidR="00D757A4" w:rsidRPr="008E2AE8">
        <w:rPr>
          <w:b/>
        </w:rPr>
        <w:t>а</w:t>
      </w:r>
      <w:r w:rsidRPr="008E2AE8">
        <w:rPr>
          <w:b/>
        </w:rPr>
        <w:t>, выборным коллегиальным органом которого  является профсоюзный комитет (профком).</w:t>
      </w:r>
    </w:p>
    <w:p w:rsidR="00990044" w:rsidRPr="008E2AE8" w:rsidRDefault="00990044" w:rsidP="005E529D">
      <w:pPr>
        <w:pStyle w:val="a6"/>
        <w:spacing w:before="0" w:beforeAutospacing="0" w:after="0" w:afterAutospacing="0"/>
        <w:ind w:firstLine="709"/>
        <w:jc w:val="both"/>
      </w:pPr>
      <w:r w:rsidRPr="008E2AE8">
        <w:t>Право работников на участие в управлении охраной труда реализуется в различных формах, в том числе:</w:t>
      </w:r>
    </w:p>
    <w:p w:rsidR="00A16657" w:rsidRPr="008E2AE8" w:rsidRDefault="00007140" w:rsidP="008E2AE8">
      <w:pPr>
        <w:pStyle w:val="a6"/>
        <w:numPr>
          <w:ilvl w:val="0"/>
          <w:numId w:val="25"/>
        </w:numPr>
        <w:spacing w:before="0" w:beforeAutospacing="0" w:after="0" w:afterAutospacing="0"/>
        <w:ind w:left="709" w:hanging="283"/>
        <w:jc w:val="both"/>
      </w:pPr>
      <w:r w:rsidRPr="008E2AE8">
        <w:t xml:space="preserve">проведение </w:t>
      </w:r>
      <w:r w:rsidR="00D66A57" w:rsidRPr="008E2AE8">
        <w:t xml:space="preserve">выборным </w:t>
      </w:r>
      <w:r w:rsidR="00342E48" w:rsidRPr="008E2AE8">
        <w:t xml:space="preserve">коллегиальным </w:t>
      </w:r>
      <w:r w:rsidR="00D66A57" w:rsidRPr="008E2AE8">
        <w:t xml:space="preserve">органом первичной профсоюзной организации </w:t>
      </w:r>
      <w:r w:rsidR="00342E48" w:rsidRPr="008E2AE8">
        <w:t xml:space="preserve">(профком) </w:t>
      </w:r>
      <w:r w:rsidRPr="008E2AE8">
        <w:t xml:space="preserve">консультаций с </w:t>
      </w:r>
      <w:r w:rsidR="00C84C83" w:rsidRPr="008E2AE8">
        <w:t xml:space="preserve"> заведующим ДОУ</w:t>
      </w:r>
      <w:r w:rsidRPr="008E2AE8">
        <w:t xml:space="preserve"> по вопросам принятия локальных нормативных актов по охране труда</w:t>
      </w:r>
      <w:r w:rsidR="00A16657" w:rsidRPr="008E2AE8">
        <w:t xml:space="preserve"> и планов улучшения условий и охраны труда; </w:t>
      </w:r>
    </w:p>
    <w:p w:rsidR="00007140" w:rsidRPr="008E2AE8" w:rsidRDefault="00007140" w:rsidP="008E2AE8">
      <w:pPr>
        <w:pStyle w:val="a6"/>
        <w:numPr>
          <w:ilvl w:val="0"/>
          <w:numId w:val="25"/>
        </w:numPr>
        <w:spacing w:before="0" w:beforeAutospacing="0" w:after="0" w:afterAutospacing="0"/>
        <w:ind w:left="709" w:hanging="283"/>
        <w:jc w:val="both"/>
      </w:pPr>
      <w:r w:rsidRPr="008E2AE8">
        <w:t xml:space="preserve">получение от </w:t>
      </w:r>
      <w:r w:rsidR="00C84C83" w:rsidRPr="008E2AE8">
        <w:t xml:space="preserve"> заведующего ДОУ</w:t>
      </w:r>
      <w:r w:rsidRPr="008E2AE8">
        <w:t xml:space="preserve">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Pr="008E2AE8" w:rsidRDefault="00007140" w:rsidP="008E2AE8">
      <w:pPr>
        <w:pStyle w:val="a6"/>
        <w:numPr>
          <w:ilvl w:val="0"/>
          <w:numId w:val="25"/>
        </w:numPr>
        <w:spacing w:before="0" w:beforeAutospacing="0" w:after="0" w:afterAutospacing="0"/>
        <w:ind w:left="709" w:hanging="283"/>
        <w:jc w:val="both"/>
      </w:pPr>
      <w:r w:rsidRPr="008E2AE8">
        <w:t xml:space="preserve">обсуждение с </w:t>
      </w:r>
      <w:r w:rsidR="00C84C83" w:rsidRPr="008E2AE8">
        <w:t xml:space="preserve">заведующим ДОУ </w:t>
      </w:r>
      <w:r w:rsidRPr="008E2AE8">
        <w:t xml:space="preserve"> 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 w:rsidR="00342E48" w:rsidRPr="008E2AE8" w:rsidRDefault="00963824" w:rsidP="008E2AE8">
      <w:pPr>
        <w:pStyle w:val="a6"/>
        <w:numPr>
          <w:ilvl w:val="0"/>
          <w:numId w:val="25"/>
        </w:numPr>
        <w:spacing w:before="0" w:beforeAutospacing="0" w:after="0" w:afterAutospacing="0"/>
        <w:ind w:left="709" w:hanging="283"/>
        <w:jc w:val="both"/>
      </w:pPr>
      <w:r w:rsidRPr="008E2AE8">
        <w:t>участие в разработке и при</w:t>
      </w:r>
      <w:r w:rsidR="00E20F18" w:rsidRPr="008E2AE8">
        <w:t>нятии коллективных договоров;</w:t>
      </w:r>
    </w:p>
    <w:p w:rsidR="00990044" w:rsidRPr="008E2AE8" w:rsidRDefault="00963824" w:rsidP="008E2AE8">
      <w:pPr>
        <w:pStyle w:val="a6"/>
        <w:numPr>
          <w:ilvl w:val="0"/>
          <w:numId w:val="25"/>
        </w:numPr>
        <w:spacing w:before="0" w:beforeAutospacing="0" w:after="0" w:afterAutospacing="0"/>
        <w:ind w:left="709" w:hanging="283"/>
        <w:jc w:val="both"/>
      </w:pPr>
      <w:r w:rsidRPr="008E2AE8">
        <w:t>иные формы, определенные Т</w:t>
      </w:r>
      <w:r w:rsidR="00342E48" w:rsidRPr="008E2AE8">
        <w:t>рудовым кодексом</w:t>
      </w:r>
      <w:r w:rsidRPr="008E2AE8">
        <w:t xml:space="preserve"> РФ, иными федеральными законами,учредительными документами организации, коллективным договором, локальными нормативными актами.</w:t>
      </w:r>
    </w:p>
    <w:p w:rsidR="00A56B79" w:rsidRPr="008E2AE8" w:rsidRDefault="008F0E44" w:rsidP="005E529D">
      <w:pPr>
        <w:pStyle w:val="a6"/>
        <w:spacing w:before="0" w:beforeAutospacing="0" w:after="0" w:afterAutospacing="0"/>
        <w:ind w:firstLine="709"/>
        <w:jc w:val="both"/>
      </w:pPr>
      <w:r w:rsidRPr="008E2AE8">
        <w:t>Уполномоченное (доверенное) лицо профсоюзного комитета</w:t>
      </w:r>
      <w:r w:rsidR="00D96409" w:rsidRPr="008E2AE8">
        <w:t xml:space="preserve"> по охране труда осуществляет общественный  контроль за состоянием охраны труда на рабочих местах, </w:t>
      </w:r>
      <w:proofErr w:type="gramStart"/>
      <w:r w:rsidR="00D96409" w:rsidRPr="008E2AE8">
        <w:t>соблюдением</w:t>
      </w:r>
      <w:proofErr w:type="gramEnd"/>
      <w:r w:rsidR="00234048" w:rsidRPr="008E2AE8">
        <w:t xml:space="preserve"> заведующим ДОУ </w:t>
      </w:r>
      <w:r w:rsidR="00273F18" w:rsidRPr="008E2AE8">
        <w:t xml:space="preserve"> законных прав и интересов работников</w:t>
      </w:r>
      <w:r w:rsidR="00812983" w:rsidRPr="008E2AE8">
        <w:t xml:space="preserve"> в области охраны труда, сохранением жизни и здоровья работников и </w:t>
      </w:r>
      <w:r w:rsidR="00A55956" w:rsidRPr="008E2AE8">
        <w:t>воспитанников</w:t>
      </w:r>
      <w:r w:rsidR="00812983" w:rsidRPr="008E2AE8">
        <w:t xml:space="preserve"> во время образовательного процесса.</w:t>
      </w:r>
    </w:p>
    <w:p w:rsidR="00812983" w:rsidRPr="008E2AE8" w:rsidRDefault="00812983" w:rsidP="005E529D">
      <w:pPr>
        <w:pStyle w:val="a6"/>
        <w:spacing w:before="0" w:beforeAutospacing="0" w:after="0" w:afterAutospacing="0"/>
        <w:ind w:firstLine="709"/>
        <w:jc w:val="both"/>
      </w:pPr>
      <w:r w:rsidRPr="008E2AE8">
        <w:t>Права, обязанности и гара</w:t>
      </w:r>
      <w:r w:rsidR="00234048" w:rsidRPr="008E2AE8">
        <w:t>нтии деятельности уполномоченного</w:t>
      </w:r>
      <w:r w:rsidR="00FB4861" w:rsidRPr="008E2AE8">
        <w:t xml:space="preserve"> (доверенного)лица </w:t>
      </w:r>
      <w:r w:rsidR="008F0E44" w:rsidRPr="008E2AE8">
        <w:t xml:space="preserve">профсоюзного комитета </w:t>
      </w:r>
      <w:r w:rsidRPr="008E2AE8">
        <w:t>по охране труда определяются Положением об уполномоченном (доверенном</w:t>
      </w:r>
      <w:r w:rsidR="00234048" w:rsidRPr="008E2AE8">
        <w:t>) лице по охране труда</w:t>
      </w:r>
      <w:r w:rsidR="00FB4861" w:rsidRPr="008E2AE8">
        <w:t xml:space="preserve"> профсоюзного комитета МБДОУ «Детский сад п. Яковлево»</w:t>
      </w:r>
      <w:r w:rsidR="00234048" w:rsidRPr="008E2AE8">
        <w:t>.</w:t>
      </w:r>
    </w:p>
    <w:p w:rsidR="004F59B0" w:rsidRPr="008E2AE8" w:rsidRDefault="008F0E44" w:rsidP="005E529D">
      <w:pPr>
        <w:pStyle w:val="a6"/>
        <w:spacing w:before="0" w:beforeAutospacing="0" w:after="0" w:afterAutospacing="0"/>
        <w:ind w:firstLine="709"/>
        <w:jc w:val="both"/>
      </w:pPr>
      <w:r w:rsidRPr="008E2AE8">
        <w:t xml:space="preserve">Уполномоченное(доверенное) лицо профсоюзного комитета </w:t>
      </w:r>
      <w:r w:rsidR="004F59B0" w:rsidRPr="008E2AE8">
        <w:t>по охране труда представляет профсоюзную сторону в комиссии по охране труда, создаваем</w:t>
      </w:r>
      <w:r w:rsidR="00234048" w:rsidRPr="008E2AE8">
        <w:t>ой в образовательном учреждении</w:t>
      </w:r>
      <w:r w:rsidR="004F59B0" w:rsidRPr="008E2AE8">
        <w:t>.</w:t>
      </w:r>
    </w:p>
    <w:p w:rsidR="00990044" w:rsidRPr="008E2AE8" w:rsidRDefault="008F0E44" w:rsidP="008E2AE8">
      <w:pPr>
        <w:pStyle w:val="a6"/>
        <w:spacing w:before="0" w:beforeAutospacing="0" w:after="0" w:afterAutospacing="0"/>
        <w:jc w:val="both"/>
        <w:rPr>
          <w:b/>
          <w:i/>
        </w:rPr>
      </w:pPr>
      <w:r w:rsidRPr="008E2AE8">
        <w:rPr>
          <w:b/>
          <w:i/>
        </w:rPr>
        <w:t>1</w:t>
      </w:r>
      <w:r w:rsidR="00234048" w:rsidRPr="008E2AE8">
        <w:rPr>
          <w:b/>
          <w:i/>
        </w:rPr>
        <w:t>.3.</w:t>
      </w:r>
      <w:r w:rsidR="00990044" w:rsidRPr="008E2AE8">
        <w:rPr>
          <w:b/>
          <w:i/>
        </w:rPr>
        <w:t>Комиссия по охране труда</w:t>
      </w:r>
    </w:p>
    <w:p w:rsidR="007D72B6" w:rsidRPr="008E2AE8" w:rsidRDefault="007D72B6" w:rsidP="005E529D">
      <w:pPr>
        <w:pStyle w:val="a6"/>
        <w:spacing w:before="0" w:beforeAutospacing="0" w:after="0" w:afterAutospacing="0"/>
        <w:ind w:firstLine="709"/>
        <w:jc w:val="both"/>
      </w:pPr>
      <w:r w:rsidRPr="008E2AE8">
        <w:t xml:space="preserve">По инициативе  </w:t>
      </w:r>
      <w:r w:rsidR="00234048" w:rsidRPr="008E2AE8">
        <w:t xml:space="preserve"> заведующего ДОУ</w:t>
      </w:r>
      <w:r w:rsidRPr="008E2AE8">
        <w:t xml:space="preserve"> и (или) по инициативе работников либо </w:t>
      </w:r>
      <w:r w:rsidR="00A55956" w:rsidRPr="008E2AE8">
        <w:rPr>
          <w:bCs/>
          <w:color w:val="000000"/>
        </w:rPr>
        <w:t xml:space="preserve">выборного органа </w:t>
      </w:r>
      <w:r w:rsidR="00A55956" w:rsidRPr="008E2AE8">
        <w:t xml:space="preserve">первичной профсоюзной организации (профком) </w:t>
      </w:r>
      <w:r w:rsidRPr="008E2AE8">
        <w:t>создается комиссия по охране труда.</w:t>
      </w:r>
    </w:p>
    <w:p w:rsidR="00A56B79" w:rsidRPr="008E2AE8" w:rsidRDefault="00A56B79" w:rsidP="005E529D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E2AE8">
        <w:lastRenderedPageBreak/>
        <w:t>К</w:t>
      </w:r>
      <w:r w:rsidR="00990044" w:rsidRPr="008E2AE8">
        <w:t>омиссия</w:t>
      </w:r>
      <w:r w:rsidRPr="008E2AE8">
        <w:t xml:space="preserve"> по охране труда  (Комиссия)</w:t>
      </w:r>
      <w:r w:rsidR="00990044" w:rsidRPr="008E2AE8">
        <w:t xml:space="preserve"> является составной частью системы управления охраной труда в </w:t>
      </w:r>
      <w:r w:rsidR="00234048" w:rsidRPr="008E2AE8">
        <w:t>образовательном учреждении</w:t>
      </w:r>
      <w:r w:rsidR="00990044" w:rsidRPr="008E2AE8">
        <w:t xml:space="preserve">, а также одной из форм участия работников в управлении </w:t>
      </w:r>
      <w:r w:rsidR="00234048" w:rsidRPr="008E2AE8">
        <w:t xml:space="preserve"> учреждением</w:t>
      </w:r>
      <w:r w:rsidR="00990044" w:rsidRPr="008E2AE8">
        <w:t xml:space="preserve"> в области охраны труда.</w:t>
      </w:r>
      <w:r w:rsidR="007D72B6" w:rsidRPr="008E2AE8">
        <w:t xml:space="preserve"> 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</w:t>
      </w:r>
      <w:r w:rsidR="00234048" w:rsidRPr="008E2AE8">
        <w:t>.</w:t>
      </w:r>
      <w:r w:rsidRPr="008E2AE8">
        <w:rPr>
          <w:bCs/>
          <w:color w:val="000000"/>
        </w:rPr>
        <w:t>Задачами Комиссии являются:</w:t>
      </w:r>
    </w:p>
    <w:p w:rsidR="004F59B0" w:rsidRPr="008E2AE8" w:rsidRDefault="00234048" w:rsidP="005E52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E2AE8">
        <w:rPr>
          <w:bCs/>
          <w:color w:val="000000"/>
        </w:rPr>
        <w:t>а</w:t>
      </w:r>
      <w:r w:rsidR="00A56B79" w:rsidRPr="008E2AE8">
        <w:rPr>
          <w:bCs/>
          <w:color w:val="000000"/>
        </w:rPr>
        <w:t xml:space="preserve">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8E2AE8">
        <w:rPr>
          <w:bCs/>
          <w:color w:val="000000"/>
        </w:rPr>
        <w:t xml:space="preserve">травматизма,  детского травматизма и </w:t>
      </w:r>
      <w:r w:rsidR="00A56B79" w:rsidRPr="008E2AE8">
        <w:rPr>
          <w:bCs/>
          <w:color w:val="000000"/>
        </w:rPr>
        <w:t>профессиональной заболеваемости предложений работодателю по улучшению условий труда</w:t>
      </w:r>
      <w:r w:rsidR="004F59B0" w:rsidRPr="008E2AE8">
        <w:rPr>
          <w:bCs/>
          <w:color w:val="000000"/>
        </w:rPr>
        <w:t xml:space="preserve"> и образовательного процесса</w:t>
      </w:r>
      <w:r w:rsidR="00A56B79" w:rsidRPr="008E2AE8">
        <w:rPr>
          <w:bCs/>
          <w:color w:val="000000"/>
        </w:rPr>
        <w:t>;</w:t>
      </w:r>
    </w:p>
    <w:p w:rsidR="00A56B79" w:rsidRPr="008E2AE8" w:rsidRDefault="00234048" w:rsidP="005E52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E2AE8">
        <w:rPr>
          <w:bCs/>
          <w:color w:val="000000"/>
        </w:rPr>
        <w:t>б</w:t>
      </w:r>
      <w:r w:rsidR="00A56B79" w:rsidRPr="008E2AE8">
        <w:rPr>
          <w:bCs/>
          <w:color w:val="000000"/>
        </w:rPr>
        <w:t xml:space="preserve">) </w:t>
      </w:r>
      <w:r w:rsidRPr="008E2AE8">
        <w:rPr>
          <w:bCs/>
          <w:color w:val="000000"/>
        </w:rPr>
        <w:t xml:space="preserve"> информирование</w:t>
      </w:r>
      <w:r w:rsidR="00A56B79" w:rsidRPr="008E2AE8">
        <w:rPr>
          <w:bCs/>
          <w:color w:val="000000"/>
        </w:rPr>
        <w:t xml:space="preserve">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8E2AE8" w:rsidRDefault="008F0E44" w:rsidP="008E2AE8">
      <w:pPr>
        <w:pStyle w:val="a6"/>
        <w:spacing w:before="0" w:beforeAutospacing="0" w:after="0" w:afterAutospacing="0"/>
        <w:jc w:val="both"/>
        <w:rPr>
          <w:b/>
        </w:rPr>
      </w:pPr>
      <w:r w:rsidRPr="008E2AE8">
        <w:rPr>
          <w:b/>
        </w:rPr>
        <w:t>2</w:t>
      </w:r>
      <w:r w:rsidR="002F0053" w:rsidRPr="008E2AE8">
        <w:rPr>
          <w:b/>
        </w:rPr>
        <w:t>. Процедуры, направленные на достижение целей в области охраны труда и безопасности образовательного процесса</w:t>
      </w:r>
    </w:p>
    <w:p w:rsidR="00C117D9" w:rsidRPr="008E2AE8" w:rsidRDefault="008F0E44" w:rsidP="008E2AE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117D9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C117D9" w:rsidRPr="008E2AE8">
        <w:rPr>
          <w:rFonts w:ascii="Times New Roman" w:eastAsia="Calibri" w:hAnsi="Times New Roman" w:cs="Times New Roman"/>
          <w:b/>
          <w:i/>
          <w:sz w:val="24"/>
          <w:szCs w:val="24"/>
        </w:rPr>
        <w:t>Обеспечение безопасных условий труда и образовательного процесса</w:t>
      </w:r>
    </w:p>
    <w:p w:rsidR="00C117D9" w:rsidRPr="008E2AE8" w:rsidRDefault="00102902" w:rsidP="005E5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О</w:t>
      </w:r>
      <w:r w:rsidR="007122F3" w:rsidRPr="008E2AE8">
        <w:rPr>
          <w:rFonts w:ascii="Times New Roman" w:eastAsia="Calibri" w:hAnsi="Times New Roman" w:cs="Times New Roman"/>
          <w:sz w:val="24"/>
          <w:szCs w:val="24"/>
        </w:rPr>
        <w:t>бразовательное учреждение</w:t>
      </w:r>
      <w:r w:rsidR="00C117D9" w:rsidRPr="008E2AE8">
        <w:rPr>
          <w:rFonts w:ascii="Times New Roman" w:eastAsia="Calibri" w:hAnsi="Times New Roman" w:cs="Times New Roman"/>
          <w:sz w:val="24"/>
          <w:szCs w:val="24"/>
        </w:rPr>
        <w:t xml:space="preserve"> создает условия, обеспечивающие жизнь и здоровье </w:t>
      </w:r>
      <w:r w:rsidR="007440A5" w:rsidRPr="008E2AE8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="007122F3" w:rsidRPr="008E2AE8">
        <w:rPr>
          <w:rFonts w:ascii="Times New Roman" w:eastAsia="Calibri" w:hAnsi="Times New Roman" w:cs="Times New Roman"/>
          <w:sz w:val="24"/>
          <w:szCs w:val="24"/>
        </w:rPr>
        <w:t>и работников</w:t>
      </w:r>
      <w:r w:rsidR="00C117D9" w:rsidRPr="008E2A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0A5" w:rsidRPr="008E2AE8" w:rsidRDefault="007440A5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Безопасная </w:t>
      </w:r>
      <w:r w:rsidR="004B1BC5" w:rsidRPr="008E2AE8">
        <w:rPr>
          <w:rFonts w:ascii="Times New Roman" w:hAnsi="Times New Roman" w:cs="Times New Roman"/>
          <w:sz w:val="24"/>
          <w:szCs w:val="24"/>
        </w:rPr>
        <w:t>эксплуатация</w:t>
      </w:r>
      <w:r w:rsidRPr="008E2AE8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</w:t>
      </w:r>
      <w:r w:rsidR="00F96B97" w:rsidRPr="008E2AE8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7122F3" w:rsidRPr="008E2AE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96B97" w:rsidRPr="008E2AE8">
        <w:rPr>
          <w:rFonts w:ascii="Times New Roman" w:hAnsi="Times New Roman" w:cs="Times New Roman"/>
          <w:sz w:val="24"/>
          <w:szCs w:val="24"/>
        </w:rPr>
        <w:t>обеспечивается</w:t>
      </w:r>
      <w:r w:rsidRPr="008E2AE8">
        <w:rPr>
          <w:rFonts w:ascii="Times New Roman" w:hAnsi="Times New Roman" w:cs="Times New Roman"/>
          <w:sz w:val="24"/>
          <w:szCs w:val="24"/>
        </w:rPr>
        <w:t>:</w:t>
      </w:r>
    </w:p>
    <w:p w:rsidR="007440A5" w:rsidRPr="008E2AE8" w:rsidRDefault="007440A5" w:rsidP="008E2AE8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соответствием  эксплуатируемых зданий, строений, сооружений</w:t>
      </w:r>
      <w:r w:rsidR="00F96B97" w:rsidRPr="008E2AE8">
        <w:rPr>
          <w:rFonts w:ascii="Times New Roman" w:hAnsi="Times New Roman" w:cs="Times New Roman"/>
          <w:sz w:val="24"/>
          <w:szCs w:val="24"/>
        </w:rPr>
        <w:t xml:space="preserve">, оборудования </w:t>
      </w:r>
      <w:r w:rsidR="00313866" w:rsidRPr="008E2AE8">
        <w:rPr>
          <w:rFonts w:ascii="Times New Roman" w:hAnsi="Times New Roman" w:cs="Times New Roman"/>
          <w:sz w:val="24"/>
          <w:szCs w:val="24"/>
        </w:rPr>
        <w:t>обра</w:t>
      </w:r>
      <w:r w:rsidR="007E11FA" w:rsidRPr="008E2AE8">
        <w:rPr>
          <w:rFonts w:ascii="Times New Roman" w:hAnsi="Times New Roman" w:cs="Times New Roman"/>
          <w:sz w:val="24"/>
          <w:szCs w:val="24"/>
        </w:rPr>
        <w:t xml:space="preserve">зовательного учреждения </w:t>
      </w:r>
      <w:r w:rsidRPr="008E2AE8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</w:p>
    <w:p w:rsidR="007440A5" w:rsidRPr="008E2AE8" w:rsidRDefault="007440A5" w:rsidP="008E2AE8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содержанием зданий, строений, сооружений</w:t>
      </w:r>
      <w:r w:rsidR="004B1BC5" w:rsidRPr="008E2AE8">
        <w:rPr>
          <w:rFonts w:ascii="Times New Roman" w:hAnsi="Times New Roman" w:cs="Times New Roman"/>
          <w:sz w:val="24"/>
          <w:szCs w:val="24"/>
        </w:rPr>
        <w:t xml:space="preserve">, оборудования </w:t>
      </w:r>
      <w:r w:rsidR="007E11FA" w:rsidRPr="008E2AE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8E2AE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8E2AE8" w:rsidRDefault="007440A5" w:rsidP="008E2AE8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проведением качественных плановых, текущих и капитальных ремонтов зданий, строений, сооружений</w:t>
      </w:r>
      <w:r w:rsidR="00F96B97" w:rsidRPr="008E2AE8">
        <w:rPr>
          <w:rFonts w:ascii="Times New Roman" w:hAnsi="Times New Roman" w:cs="Times New Roman"/>
          <w:sz w:val="24"/>
          <w:szCs w:val="24"/>
        </w:rPr>
        <w:t>, оборудования</w:t>
      </w:r>
      <w:r w:rsidRPr="008E2AE8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7440A5" w:rsidRPr="008E2AE8" w:rsidRDefault="007440A5" w:rsidP="008E2AE8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проведением регулярных осмотров, проверок и обследований </w:t>
      </w:r>
      <w:r w:rsidR="00313866" w:rsidRPr="008E2AE8">
        <w:rPr>
          <w:rFonts w:ascii="Times New Roman" w:hAnsi="Times New Roman" w:cs="Times New Roman"/>
          <w:sz w:val="24"/>
          <w:szCs w:val="24"/>
        </w:rPr>
        <w:t xml:space="preserve">зданий, строений, сооружений, оборудования </w:t>
      </w:r>
      <w:r w:rsidR="00102902" w:rsidRPr="008E2AE8">
        <w:rPr>
          <w:rFonts w:ascii="Times New Roman" w:hAnsi="Times New Roman" w:cs="Times New Roman"/>
          <w:sz w:val="24"/>
          <w:szCs w:val="24"/>
        </w:rPr>
        <w:t xml:space="preserve">(в том числе, спортивного оборудования и оборудования детских игровых площадок) </w:t>
      </w:r>
      <w:r w:rsidRPr="008E2AE8">
        <w:rPr>
          <w:rFonts w:ascii="Times New Roman" w:hAnsi="Times New Roman" w:cs="Times New Roman"/>
          <w:sz w:val="24"/>
          <w:szCs w:val="24"/>
        </w:rPr>
        <w:t>с целью выявления и устранения факторов,</w:t>
      </w:r>
      <w:r w:rsidR="00F96B97" w:rsidRPr="008E2AE8">
        <w:rPr>
          <w:rFonts w:ascii="Times New Roman" w:hAnsi="Times New Roman" w:cs="Times New Roman"/>
          <w:sz w:val="24"/>
          <w:szCs w:val="24"/>
        </w:rPr>
        <w:t xml:space="preserve"> представляющих угрозу жизни и здоровью работников и детей</w:t>
      </w:r>
      <w:r w:rsidR="006922F6" w:rsidRPr="008E2AE8">
        <w:rPr>
          <w:rFonts w:ascii="Times New Roman" w:hAnsi="Times New Roman" w:cs="Times New Roman"/>
          <w:sz w:val="24"/>
          <w:szCs w:val="24"/>
        </w:rPr>
        <w:t>;</w:t>
      </w:r>
    </w:p>
    <w:p w:rsidR="007E11FA" w:rsidRPr="008E2AE8" w:rsidRDefault="00102902" w:rsidP="008E2AE8">
      <w:pPr>
        <w:pStyle w:val="ConsPlusNormal"/>
        <w:numPr>
          <w:ilvl w:val="0"/>
          <w:numId w:val="26"/>
        </w:numPr>
        <w:ind w:left="567" w:hanging="425"/>
        <w:jc w:val="both"/>
        <w:rPr>
          <w:rStyle w:val="rvts6"/>
          <w:rFonts w:ascii="Times New Roman" w:hAnsi="Times New Roman" w:cs="Times New Roman"/>
          <w:sz w:val="24"/>
          <w:szCs w:val="24"/>
        </w:rPr>
      </w:pPr>
      <w:r w:rsidRPr="008E2AE8">
        <w:rPr>
          <w:rStyle w:val="rvts6"/>
          <w:rFonts w:ascii="Times New Roman" w:hAnsi="Times New Roman" w:cs="Times New Roman"/>
          <w:sz w:val="24"/>
          <w:szCs w:val="24"/>
        </w:rPr>
        <w:t>проведением ежегодных измерений сопротивления изоляции электроустановок и электро</w:t>
      </w:r>
      <w:r w:rsidR="007E11FA" w:rsidRPr="008E2AE8">
        <w:rPr>
          <w:rStyle w:val="rvts6"/>
          <w:rFonts w:ascii="Times New Roman" w:hAnsi="Times New Roman" w:cs="Times New Roman"/>
          <w:sz w:val="24"/>
          <w:szCs w:val="24"/>
        </w:rPr>
        <w:t>проводки, заземляющих устройств;</w:t>
      </w:r>
    </w:p>
    <w:p w:rsidR="006922F6" w:rsidRPr="008E2AE8" w:rsidRDefault="006922F6" w:rsidP="008E2AE8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соблюдением работниками норм и правил охраны труда, правильным применением средств индивидуальной защиты.</w:t>
      </w:r>
    </w:p>
    <w:p w:rsidR="008C70EB" w:rsidRPr="008E2AE8" w:rsidRDefault="008F0E44" w:rsidP="008E2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117D9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8C70EB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</w:t>
      </w:r>
      <w:r w:rsidR="00C117D9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(обучение) </w:t>
      </w:r>
      <w:r w:rsidR="008C70EB" w:rsidRPr="008E2AE8">
        <w:rPr>
          <w:rFonts w:ascii="Times New Roman" w:hAnsi="Times New Roman" w:cs="Times New Roman"/>
          <w:b/>
          <w:i/>
          <w:sz w:val="24"/>
          <w:szCs w:val="24"/>
        </w:rPr>
        <w:t>в области охраны труда</w:t>
      </w:r>
    </w:p>
    <w:p w:rsidR="00AF6992" w:rsidRPr="008E2AE8" w:rsidRDefault="00AF6992" w:rsidP="007E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В ходе организации процедуры подготовки работников по охране труда </w:t>
      </w:r>
      <w:r w:rsidR="007E11FA" w:rsidRPr="008E2AE8">
        <w:rPr>
          <w:rFonts w:ascii="Times New Roman" w:hAnsi="Times New Roman" w:cs="Times New Roman"/>
          <w:sz w:val="24"/>
          <w:szCs w:val="24"/>
        </w:rPr>
        <w:t xml:space="preserve"> заведующий ДОУ</w:t>
      </w:r>
      <w:r w:rsidRPr="008E2AE8">
        <w:rPr>
          <w:rFonts w:ascii="Times New Roman" w:hAnsi="Times New Roman" w:cs="Times New Roman"/>
          <w:sz w:val="24"/>
          <w:szCs w:val="24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A14321" w:rsidRPr="008E2AE8" w:rsidRDefault="007E11FA" w:rsidP="007E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    Заведующий ДОУ</w:t>
      </w:r>
      <w:r w:rsidR="00C0763D" w:rsidRPr="008E2AE8">
        <w:rPr>
          <w:rFonts w:ascii="Times New Roman" w:hAnsi="Times New Roman" w:cs="Times New Roman"/>
          <w:sz w:val="24"/>
          <w:szCs w:val="24"/>
        </w:rPr>
        <w:t xml:space="preserve">, </w:t>
      </w:r>
      <w:r w:rsidR="008F0E44" w:rsidRPr="008E2AE8">
        <w:rPr>
          <w:rFonts w:ascii="Times New Roman" w:hAnsi="Times New Roman" w:cs="Times New Roman"/>
          <w:sz w:val="24"/>
          <w:szCs w:val="24"/>
        </w:rPr>
        <w:t>уполномоченное (доверенное) лицо профсоюзного комитета</w:t>
      </w:r>
      <w:r w:rsidR="007A59CC" w:rsidRPr="008E2AE8">
        <w:rPr>
          <w:rFonts w:ascii="Times New Roman" w:hAnsi="Times New Roman" w:cs="Times New Roman"/>
          <w:sz w:val="24"/>
          <w:szCs w:val="24"/>
        </w:rPr>
        <w:t>по охране труда</w:t>
      </w:r>
      <w:r w:rsidR="00A14321" w:rsidRPr="008E2AE8">
        <w:rPr>
          <w:rFonts w:ascii="Times New Roman" w:hAnsi="Times New Roman" w:cs="Times New Roman"/>
          <w:sz w:val="24"/>
          <w:szCs w:val="24"/>
        </w:rPr>
        <w:t xml:space="preserve">проходят специальное </w:t>
      </w:r>
      <w:proofErr w:type="gramStart"/>
      <w:r w:rsidR="00A14321" w:rsidRPr="008E2AE8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A14321" w:rsidRPr="008E2AE8">
        <w:rPr>
          <w:rFonts w:ascii="Times New Roman" w:hAnsi="Times New Roman" w:cs="Times New Roman"/>
          <w:sz w:val="24"/>
          <w:szCs w:val="24"/>
        </w:rPr>
        <w:t xml:space="preserve"> труда в обучающих организациях не реже одного раза в три года.</w:t>
      </w:r>
    </w:p>
    <w:p w:rsidR="00956B5A" w:rsidRPr="008E2AE8" w:rsidRDefault="004B4AA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Обучение работников приемам оказания первой помощи пострадавшим </w:t>
      </w:r>
      <w:r w:rsidR="00D343E7" w:rsidRPr="008E2AE8">
        <w:rPr>
          <w:rFonts w:ascii="Times New Roman" w:hAnsi="Times New Roman" w:cs="Times New Roman"/>
          <w:sz w:val="24"/>
          <w:szCs w:val="24"/>
        </w:rPr>
        <w:t xml:space="preserve">  проводит</w:t>
      </w:r>
      <w:r w:rsidRPr="008E2AE8">
        <w:rPr>
          <w:rFonts w:ascii="Times New Roman" w:hAnsi="Times New Roman" w:cs="Times New Roman"/>
          <w:sz w:val="24"/>
          <w:szCs w:val="24"/>
        </w:rPr>
        <w:t>ся  в ходе инструктажей</w:t>
      </w:r>
      <w:r w:rsidR="00D343E7" w:rsidRPr="008E2AE8">
        <w:rPr>
          <w:rFonts w:ascii="Times New Roman" w:hAnsi="Times New Roman" w:cs="Times New Roman"/>
          <w:sz w:val="24"/>
          <w:szCs w:val="24"/>
        </w:rPr>
        <w:t xml:space="preserve"> 1 раз в 6 месяцев.</w:t>
      </w:r>
    </w:p>
    <w:p w:rsidR="006D6043" w:rsidRPr="008E2AE8" w:rsidRDefault="002077F6" w:rsidP="00D34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D6043" w:rsidRPr="008E2AE8">
        <w:rPr>
          <w:rFonts w:ascii="Times New Roman" w:hAnsi="Times New Roman" w:cs="Times New Roman"/>
          <w:sz w:val="24"/>
          <w:szCs w:val="24"/>
          <w:u w:val="single"/>
        </w:rPr>
        <w:t>рофессиональн</w:t>
      </w:r>
      <w:r w:rsidRPr="008E2AE8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6D6043" w:rsidRPr="008E2AE8">
        <w:rPr>
          <w:rFonts w:ascii="Times New Roman" w:hAnsi="Times New Roman" w:cs="Times New Roman"/>
          <w:sz w:val="24"/>
          <w:szCs w:val="24"/>
          <w:u w:val="single"/>
        </w:rPr>
        <w:t xml:space="preserve"> гигиеническ</w:t>
      </w:r>
      <w:r w:rsidRPr="008E2AE8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6D6043" w:rsidRPr="008E2AE8">
        <w:rPr>
          <w:rFonts w:ascii="Times New Roman" w:hAnsi="Times New Roman" w:cs="Times New Roman"/>
          <w:sz w:val="24"/>
          <w:szCs w:val="24"/>
          <w:u w:val="single"/>
        </w:rPr>
        <w:t xml:space="preserve"> подготовк</w:t>
      </w:r>
      <w:r w:rsidRPr="008E2AE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D6043" w:rsidRPr="008E2AE8">
        <w:rPr>
          <w:rFonts w:ascii="Times New Roman" w:hAnsi="Times New Roman" w:cs="Times New Roman"/>
          <w:sz w:val="24"/>
          <w:szCs w:val="24"/>
        </w:rPr>
        <w:t xml:space="preserve"> при приеме на работу и в дальнейшем с периодичностью</w:t>
      </w:r>
      <w:r w:rsidR="00D343E7" w:rsidRPr="008E2AE8">
        <w:rPr>
          <w:rFonts w:ascii="Times New Roman" w:hAnsi="Times New Roman" w:cs="Times New Roman"/>
          <w:sz w:val="24"/>
          <w:szCs w:val="24"/>
        </w:rPr>
        <w:t xml:space="preserve"> проводится в образовательном учреждении</w:t>
      </w:r>
      <w:r w:rsidR="006D6043" w:rsidRPr="008E2AE8">
        <w:rPr>
          <w:rFonts w:ascii="Times New Roman" w:hAnsi="Times New Roman" w:cs="Times New Roman"/>
          <w:sz w:val="24"/>
          <w:szCs w:val="24"/>
        </w:rPr>
        <w:t>:</w:t>
      </w:r>
    </w:p>
    <w:p w:rsidR="006D6043" w:rsidRPr="008E2AE8" w:rsidRDefault="006D60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lastRenderedPageBreak/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Pr="008E2AE8" w:rsidRDefault="006D60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для остальных категорий работников - 1 раз в </w:t>
      </w:r>
      <w:r w:rsidR="002077F6" w:rsidRPr="008E2AE8">
        <w:rPr>
          <w:rFonts w:ascii="Times New Roman" w:hAnsi="Times New Roman" w:cs="Times New Roman"/>
          <w:sz w:val="24"/>
          <w:szCs w:val="24"/>
        </w:rPr>
        <w:t>два</w:t>
      </w:r>
      <w:r w:rsidRPr="008E2A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1992" w:rsidRPr="008E2AE8" w:rsidRDefault="002077F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  <w:u w:val="single"/>
        </w:rPr>
        <w:t>Занятия с обучающимися</w:t>
      </w:r>
      <w:r w:rsidR="00412831" w:rsidRPr="008E2AE8">
        <w:rPr>
          <w:rFonts w:ascii="Times New Roman" w:hAnsi="Times New Roman" w:cs="Times New Roman"/>
          <w:sz w:val="24"/>
          <w:szCs w:val="24"/>
          <w:u w:val="single"/>
        </w:rPr>
        <w:t xml:space="preserve"> (воспитанниками)</w:t>
      </w:r>
      <w:r w:rsidRPr="008E2AE8">
        <w:rPr>
          <w:rFonts w:ascii="Times New Roman" w:hAnsi="Times New Roman" w:cs="Times New Roman"/>
          <w:sz w:val="24"/>
          <w:szCs w:val="24"/>
          <w:u w:val="single"/>
        </w:rPr>
        <w:t xml:space="preserve"> по вопросам</w:t>
      </w:r>
      <w:r w:rsidR="005D1992" w:rsidRPr="008E2AE8">
        <w:rPr>
          <w:rFonts w:ascii="Times New Roman" w:hAnsi="Times New Roman" w:cs="Times New Roman"/>
          <w:sz w:val="24"/>
          <w:szCs w:val="24"/>
          <w:u w:val="single"/>
        </w:rPr>
        <w:t xml:space="preserve"> безопасности </w:t>
      </w:r>
    </w:p>
    <w:p w:rsidR="00FC076B" w:rsidRPr="008E2AE8" w:rsidRDefault="001A6C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="00B34BCA" w:rsidRPr="008E2AE8">
        <w:rPr>
          <w:rFonts w:ascii="Times New Roman" w:hAnsi="Times New Roman" w:cs="Times New Roman"/>
          <w:sz w:val="24"/>
          <w:szCs w:val="24"/>
        </w:rPr>
        <w:t xml:space="preserve">знакомят </w:t>
      </w:r>
      <w:r w:rsidR="008C70EB" w:rsidRPr="008E2AE8">
        <w:rPr>
          <w:rFonts w:ascii="Times New Roman" w:eastAsia="Times New Roman" w:hAnsi="Times New Roman" w:cs="Times New Roman"/>
          <w:sz w:val="24"/>
          <w:szCs w:val="24"/>
        </w:rPr>
        <w:t xml:space="preserve"> с  </w:t>
      </w:r>
      <w:r w:rsidR="008C70EB" w:rsidRPr="008E2AE8">
        <w:rPr>
          <w:rFonts w:ascii="Times New Roman" w:hAnsi="Times New Roman" w:cs="Times New Roman"/>
          <w:sz w:val="24"/>
          <w:szCs w:val="24"/>
        </w:rPr>
        <w:t xml:space="preserve">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 проведение занятий по основным правилам безопасного поведения, дорожного движения, пожарной безопасности, электробезопасности и т.д. Занятия проводятся воспитателями, а также приглашенными со стороны специалистами в самых разнообразных формах. </w:t>
      </w:r>
    </w:p>
    <w:p w:rsidR="001F3A25" w:rsidRPr="008E2AE8" w:rsidRDefault="00FC076B" w:rsidP="008E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F3A25" w:rsidRPr="008E2AE8">
        <w:rPr>
          <w:rFonts w:ascii="Times New Roman" w:hAnsi="Times New Roman" w:cs="Times New Roman"/>
          <w:b/>
          <w:i/>
          <w:sz w:val="24"/>
          <w:szCs w:val="24"/>
        </w:rPr>
        <w:t>.3. Организация и проведение специальной  оценки условий труда</w:t>
      </w:r>
    </w:p>
    <w:p w:rsidR="002077F6" w:rsidRPr="008E2AE8" w:rsidRDefault="00A845D9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К</w:t>
      </w:r>
      <w:r w:rsidR="001A6CFD" w:rsidRPr="008E2AE8">
        <w:rPr>
          <w:rFonts w:ascii="Times New Roman" w:hAnsi="Times New Roman" w:cs="Times New Roman"/>
          <w:sz w:val="24"/>
          <w:szCs w:val="24"/>
        </w:rPr>
        <w:t xml:space="preserve">онтроль состояния </w:t>
      </w:r>
      <w:r w:rsidRPr="008E2AE8">
        <w:rPr>
          <w:rFonts w:ascii="Times New Roman" w:hAnsi="Times New Roman" w:cs="Times New Roman"/>
          <w:sz w:val="24"/>
          <w:szCs w:val="24"/>
        </w:rPr>
        <w:t xml:space="preserve">условий и охраны труда </w:t>
      </w:r>
      <w:r w:rsidR="001A6CFD" w:rsidRPr="008E2AE8">
        <w:rPr>
          <w:rFonts w:ascii="Times New Roman" w:hAnsi="Times New Roman" w:cs="Times New Roman"/>
          <w:sz w:val="24"/>
          <w:szCs w:val="24"/>
        </w:rPr>
        <w:t xml:space="preserve">предусматривает измерение (определение) и оценку опасных и вредных факторов производственной среды и трудового процесса на рабочем месте. Наиболее полную характеристику состояния условий труда на рабочем месте получают при проведении специальной оценки условий труда. </w:t>
      </w:r>
    </w:p>
    <w:p w:rsidR="00605B40" w:rsidRPr="008E2AE8" w:rsidRDefault="001A6CFD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Эта процедура предусматривает оценку условий труда на рабочих местах, выявление вредных и (или) опасных производственных факторов, оценку применяемых средств защиты, а также разработку мероприятий по приведению условий труда в соответствие с государственными нормативными требованиями.</w:t>
      </w:r>
    </w:p>
    <w:p w:rsidR="001A6CFD" w:rsidRPr="008E2AE8" w:rsidRDefault="00A845D9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Специальная оценка</w:t>
      </w:r>
      <w:r w:rsidR="001A6CFD" w:rsidRPr="008E2AE8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8E2AE8">
        <w:rPr>
          <w:rFonts w:ascii="Times New Roman" w:hAnsi="Times New Roman" w:cs="Times New Roman"/>
          <w:sz w:val="24"/>
          <w:szCs w:val="24"/>
        </w:rPr>
        <w:t xml:space="preserve"> труда на рабочем месте проводи</w:t>
      </w:r>
      <w:r w:rsidR="001A6CFD" w:rsidRPr="008E2AE8">
        <w:rPr>
          <w:rFonts w:ascii="Times New Roman" w:hAnsi="Times New Roman" w:cs="Times New Roman"/>
          <w:sz w:val="24"/>
          <w:szCs w:val="24"/>
        </w:rPr>
        <w:t>т</w:t>
      </w:r>
      <w:r w:rsidRPr="008E2AE8">
        <w:rPr>
          <w:rFonts w:ascii="Times New Roman" w:hAnsi="Times New Roman" w:cs="Times New Roman"/>
          <w:sz w:val="24"/>
          <w:szCs w:val="24"/>
        </w:rPr>
        <w:t xml:space="preserve">сяне реже чем один раз в пять лет. </w:t>
      </w:r>
    </w:p>
    <w:p w:rsidR="001F3A25" w:rsidRPr="008E2AE8" w:rsidRDefault="001F3A2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 целью организации процедуры организации и проведения оценки условий труда работодатель, исходя из специф</w:t>
      </w:r>
      <w:r w:rsidR="00EA4F4E" w:rsidRPr="008E2AE8">
        <w:rPr>
          <w:rFonts w:ascii="Times New Roman" w:hAnsi="Times New Roman" w:cs="Times New Roman"/>
          <w:sz w:val="24"/>
          <w:szCs w:val="24"/>
        </w:rPr>
        <w:t>ики деятельности образовательного учреждения, устанавливает</w:t>
      </w:r>
      <w:r w:rsidRPr="008E2AE8">
        <w:rPr>
          <w:rFonts w:ascii="Times New Roman" w:hAnsi="Times New Roman" w:cs="Times New Roman"/>
          <w:sz w:val="24"/>
          <w:szCs w:val="24"/>
        </w:rPr>
        <w:t>:</w:t>
      </w:r>
    </w:p>
    <w:p w:rsidR="00EA4F4E" w:rsidRPr="008E2AE8" w:rsidRDefault="001F3A2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</w:t>
      </w:r>
      <w:r w:rsidR="00EA4F4E" w:rsidRPr="008E2AE8">
        <w:rPr>
          <w:rFonts w:ascii="Times New Roman" w:hAnsi="Times New Roman" w:cs="Times New Roman"/>
          <w:sz w:val="24"/>
          <w:szCs w:val="24"/>
        </w:rPr>
        <w:t>пециальной оценки условий труда;</w:t>
      </w:r>
    </w:p>
    <w:p w:rsidR="001F3A25" w:rsidRPr="008E2AE8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б</w:t>
      </w:r>
      <w:r w:rsidR="001F3A25" w:rsidRPr="008E2AE8">
        <w:rPr>
          <w:rFonts w:ascii="Times New Roman" w:hAnsi="Times New Roman" w:cs="Times New Roman"/>
          <w:sz w:val="24"/>
          <w:szCs w:val="24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8E2AE8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в</w:t>
      </w:r>
      <w:r w:rsidR="001F3A25" w:rsidRPr="008E2AE8">
        <w:rPr>
          <w:rFonts w:ascii="Times New Roman" w:hAnsi="Times New Roman" w:cs="Times New Roman"/>
          <w:sz w:val="24"/>
          <w:szCs w:val="24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8E2AE8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г</w:t>
      </w:r>
      <w:r w:rsidR="001F3A25" w:rsidRPr="008E2AE8">
        <w:rPr>
          <w:rFonts w:ascii="Times New Roman" w:hAnsi="Times New Roman" w:cs="Times New Roman"/>
          <w:sz w:val="24"/>
          <w:szCs w:val="24"/>
        </w:rPr>
        <w:t>) порядок урегулирования споров по вопросам специальной оценки условий труда;</w:t>
      </w:r>
    </w:p>
    <w:p w:rsidR="001F3A25" w:rsidRPr="008E2AE8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д</w:t>
      </w:r>
      <w:r w:rsidR="001F3A25" w:rsidRPr="008E2AE8">
        <w:rPr>
          <w:rFonts w:ascii="Times New Roman" w:hAnsi="Times New Roman" w:cs="Times New Roman"/>
          <w:sz w:val="24"/>
          <w:szCs w:val="24"/>
        </w:rPr>
        <w:t xml:space="preserve">) порядок </w:t>
      </w:r>
      <w:proofErr w:type="gramStart"/>
      <w:r w:rsidR="001F3A25" w:rsidRPr="008E2AE8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="001F3A25" w:rsidRPr="008E2AE8">
        <w:rPr>
          <w:rFonts w:ascii="Times New Roman" w:hAnsi="Times New Roman" w:cs="Times New Roman"/>
          <w:sz w:val="24"/>
          <w:szCs w:val="24"/>
        </w:rPr>
        <w:t>.</w:t>
      </w:r>
    </w:p>
    <w:p w:rsidR="008C70EB" w:rsidRPr="008E2AE8" w:rsidRDefault="00FC076B" w:rsidP="008E2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2.4</w:t>
      </w:r>
      <w:r w:rsidR="001A6CFD" w:rsidRPr="008E2AE8">
        <w:rPr>
          <w:rFonts w:ascii="Times New Roman" w:hAnsi="Times New Roman" w:cs="Times New Roman"/>
          <w:b/>
          <w:i/>
          <w:sz w:val="24"/>
          <w:szCs w:val="24"/>
        </w:rPr>
        <w:t>. Управление профессиональными рисками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 целью организации процедуры управления профессиональными рисками работодатель</w:t>
      </w:r>
      <w:r w:rsidR="00C26B12" w:rsidRPr="008E2AE8">
        <w:rPr>
          <w:rFonts w:ascii="Times New Roman" w:hAnsi="Times New Roman" w:cs="Times New Roman"/>
          <w:sz w:val="24"/>
          <w:szCs w:val="24"/>
        </w:rPr>
        <w:t>,</w:t>
      </w:r>
      <w:r w:rsidR="00895A48" w:rsidRPr="008E2AE8">
        <w:rPr>
          <w:rFonts w:ascii="Times New Roman" w:hAnsi="Times New Roman" w:cs="Times New Roman"/>
          <w:sz w:val="24"/>
          <w:szCs w:val="24"/>
        </w:rPr>
        <w:t xml:space="preserve"> исходя из специфики </w:t>
      </w:r>
      <w:r w:rsidRPr="008E2AE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A4F4E" w:rsidRPr="008E2AE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C26B12" w:rsidRPr="008E2AE8">
        <w:rPr>
          <w:rFonts w:ascii="Times New Roman" w:hAnsi="Times New Roman" w:cs="Times New Roman"/>
          <w:sz w:val="24"/>
          <w:szCs w:val="24"/>
        </w:rPr>
        <w:t>,</w:t>
      </w:r>
      <w:r w:rsidRPr="008E2AE8">
        <w:rPr>
          <w:rFonts w:ascii="Times New Roman" w:hAnsi="Times New Roman" w:cs="Times New Roman"/>
          <w:sz w:val="24"/>
          <w:szCs w:val="24"/>
        </w:rPr>
        <w:t xml:space="preserve"> устанавливает порядок реализации следующих мероприятий по управлению профессиональными рисками: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Идентификация опасностей, представляющих угрозу жизни и здоровью работников</w:t>
      </w:r>
      <w:r w:rsidR="00EA4F4E" w:rsidRPr="008E2AE8">
        <w:rPr>
          <w:rFonts w:ascii="Times New Roman" w:hAnsi="Times New Roman" w:cs="Times New Roman"/>
          <w:sz w:val="24"/>
          <w:szCs w:val="24"/>
        </w:rPr>
        <w:t xml:space="preserve"> и детей образовательного учреждения</w:t>
      </w:r>
      <w:r w:rsidR="00895A48" w:rsidRPr="008E2AE8">
        <w:rPr>
          <w:rFonts w:ascii="Times New Roman" w:hAnsi="Times New Roman" w:cs="Times New Roman"/>
          <w:sz w:val="24"/>
          <w:szCs w:val="24"/>
        </w:rPr>
        <w:t xml:space="preserve">, и составление </w:t>
      </w:r>
      <w:r w:rsidRPr="008E2AE8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895A48" w:rsidRPr="008E2AE8">
        <w:rPr>
          <w:rFonts w:ascii="Times New Roman" w:hAnsi="Times New Roman" w:cs="Times New Roman"/>
          <w:sz w:val="24"/>
          <w:szCs w:val="24"/>
        </w:rPr>
        <w:t xml:space="preserve"> опасностей</w:t>
      </w:r>
      <w:r w:rsidRPr="008E2AE8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="00EA4F4E" w:rsidRPr="008E2AE8">
        <w:rPr>
          <w:rFonts w:ascii="Times New Roman" w:hAnsi="Times New Roman" w:cs="Times New Roman"/>
          <w:sz w:val="24"/>
          <w:szCs w:val="24"/>
        </w:rPr>
        <w:t xml:space="preserve"> заведующим ДОУ</w:t>
      </w:r>
      <w:r w:rsidRPr="008E2AE8">
        <w:rPr>
          <w:rFonts w:ascii="Times New Roman" w:hAnsi="Times New Roman" w:cs="Times New Roman"/>
          <w:sz w:val="24"/>
          <w:szCs w:val="24"/>
        </w:rPr>
        <w:t>с привлечением комиссии по охране труда, работников или уполномоченных ими представительных органов.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6"/>
      <w:bookmarkEnd w:id="0"/>
      <w:r w:rsidRPr="008E2AE8">
        <w:rPr>
          <w:rFonts w:ascii="Times New Roman" w:hAnsi="Times New Roman" w:cs="Times New Roman"/>
          <w:sz w:val="24"/>
          <w:szCs w:val="24"/>
        </w:rPr>
        <w:t>В качестве опасностей, представляющих угрозу жизни и здоровью работников</w:t>
      </w:r>
      <w:r w:rsidR="00895A48" w:rsidRPr="008E2AE8">
        <w:rPr>
          <w:rFonts w:ascii="Times New Roman" w:hAnsi="Times New Roman" w:cs="Times New Roman"/>
          <w:sz w:val="24"/>
          <w:szCs w:val="24"/>
        </w:rPr>
        <w:t xml:space="preserve"> и детей образователь</w:t>
      </w:r>
      <w:r w:rsidR="00EA4F4E" w:rsidRPr="008E2AE8">
        <w:rPr>
          <w:rFonts w:ascii="Times New Roman" w:hAnsi="Times New Roman" w:cs="Times New Roman"/>
          <w:sz w:val="24"/>
          <w:szCs w:val="24"/>
        </w:rPr>
        <w:t>ного учреждения</w:t>
      </w:r>
      <w:r w:rsidR="001005FA" w:rsidRPr="008E2AE8">
        <w:rPr>
          <w:rFonts w:ascii="Times New Roman" w:hAnsi="Times New Roman" w:cs="Times New Roman"/>
          <w:sz w:val="24"/>
          <w:szCs w:val="24"/>
        </w:rPr>
        <w:t xml:space="preserve">,могут </w:t>
      </w:r>
      <w:r w:rsidR="00895A48" w:rsidRPr="008E2AE8">
        <w:rPr>
          <w:rFonts w:ascii="Times New Roman" w:hAnsi="Times New Roman" w:cs="Times New Roman"/>
          <w:sz w:val="24"/>
          <w:szCs w:val="24"/>
        </w:rPr>
        <w:t>расс</w:t>
      </w:r>
      <w:r w:rsidR="001005FA" w:rsidRPr="008E2AE8">
        <w:rPr>
          <w:rFonts w:ascii="Times New Roman" w:hAnsi="Times New Roman" w:cs="Times New Roman"/>
          <w:sz w:val="24"/>
          <w:szCs w:val="24"/>
        </w:rPr>
        <w:t>матриваться следующие</w:t>
      </w:r>
      <w:r w:rsidRPr="008E2AE8">
        <w:rPr>
          <w:rFonts w:ascii="Times New Roman" w:hAnsi="Times New Roman" w:cs="Times New Roman"/>
          <w:sz w:val="24"/>
          <w:szCs w:val="24"/>
        </w:rPr>
        <w:t>:</w:t>
      </w:r>
    </w:p>
    <w:p w:rsidR="00BB3791" w:rsidRPr="008E2AE8" w:rsidRDefault="00EA4F4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1)</w:t>
      </w:r>
      <w:r w:rsidR="00BB3791" w:rsidRPr="008E2AE8">
        <w:rPr>
          <w:rFonts w:ascii="Times New Roman" w:hAnsi="Times New Roman" w:cs="Times New Roman"/>
          <w:sz w:val="24"/>
          <w:szCs w:val="24"/>
        </w:rPr>
        <w:t>механические опасности: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</w:t>
      </w:r>
      <w:r w:rsidR="00BB6FC5" w:rsidRPr="008E2AE8">
        <w:rPr>
          <w:rFonts w:ascii="Times New Roman" w:hAnsi="Times New Roman" w:cs="Times New Roman"/>
          <w:sz w:val="24"/>
          <w:szCs w:val="24"/>
        </w:rPr>
        <w:t xml:space="preserve">том числе при спотыкании или </w:t>
      </w:r>
      <w:proofErr w:type="spellStart"/>
      <w:r w:rsidR="00BB6FC5" w:rsidRPr="008E2AE8">
        <w:rPr>
          <w:rFonts w:ascii="Times New Roman" w:hAnsi="Times New Roman" w:cs="Times New Roman"/>
          <w:sz w:val="24"/>
          <w:szCs w:val="24"/>
        </w:rPr>
        <w:t>по</w:t>
      </w:r>
      <w:r w:rsidR="00BB3791" w:rsidRPr="008E2AE8">
        <w:rPr>
          <w:rFonts w:ascii="Times New Roman" w:hAnsi="Times New Roman" w:cs="Times New Roman"/>
          <w:sz w:val="24"/>
          <w:szCs w:val="24"/>
        </w:rPr>
        <w:t>скальзывании</w:t>
      </w:r>
      <w:proofErr w:type="spellEnd"/>
      <w:r w:rsidR="00BB3791" w:rsidRPr="008E2AE8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 xml:space="preserve">опасность падения </w:t>
      </w:r>
      <w:r w:rsidR="00BE04ED" w:rsidRPr="008E2AE8">
        <w:rPr>
          <w:rFonts w:ascii="Times New Roman" w:hAnsi="Times New Roman" w:cs="Times New Roman"/>
          <w:sz w:val="24"/>
          <w:szCs w:val="24"/>
        </w:rPr>
        <w:t>с высоты при</w:t>
      </w:r>
      <w:r w:rsidR="00BE04ED" w:rsidRPr="008E2AE8">
        <w:rPr>
          <w:rFonts w:ascii="Times New Roman" w:hAnsi="Times New Roman" w:cs="Times New Roman"/>
          <w:color w:val="000000"/>
          <w:sz w:val="24"/>
          <w:szCs w:val="24"/>
        </w:rPr>
        <w:t xml:space="preserve"> разности уровней высот (со ступеней</w:t>
      </w:r>
      <w:r w:rsidR="0048575F" w:rsidRPr="008E2AE8">
        <w:rPr>
          <w:rFonts w:ascii="Times New Roman" w:hAnsi="Times New Roman" w:cs="Times New Roman"/>
          <w:color w:val="000000"/>
          <w:sz w:val="24"/>
          <w:szCs w:val="24"/>
        </w:rPr>
        <w:t xml:space="preserve"> лестниц</w:t>
      </w:r>
      <w:r w:rsidR="00BE04ED" w:rsidRPr="008E2AE8">
        <w:rPr>
          <w:rFonts w:ascii="Times New Roman" w:hAnsi="Times New Roman" w:cs="Times New Roman"/>
          <w:color w:val="000000"/>
          <w:sz w:val="24"/>
          <w:szCs w:val="24"/>
        </w:rPr>
        <w:t xml:space="preserve">, приставных лестниц, </w:t>
      </w:r>
      <w:r w:rsidR="0048575F" w:rsidRPr="008E2AE8">
        <w:rPr>
          <w:rFonts w:ascii="Times New Roman" w:hAnsi="Times New Roman" w:cs="Times New Roman"/>
          <w:color w:val="000000"/>
          <w:sz w:val="24"/>
          <w:szCs w:val="24"/>
        </w:rPr>
        <w:t>стремянок</w:t>
      </w:r>
      <w:r w:rsidR="00BE04ED" w:rsidRPr="008E2AE8">
        <w:rPr>
          <w:rFonts w:ascii="Times New Roman" w:hAnsi="Times New Roman" w:cs="Times New Roman"/>
          <w:color w:val="000000"/>
          <w:sz w:val="24"/>
          <w:szCs w:val="24"/>
        </w:rPr>
        <w:t xml:space="preserve"> и т.д.)</w:t>
      </w:r>
      <w:r w:rsidR="00EA4F4E" w:rsidRPr="008E2A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="00BB3791" w:rsidRPr="008E2AE8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="00BB3791" w:rsidRPr="008E2AE8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BB3791" w:rsidRPr="008E2AE8" w:rsidRDefault="00443AF0" w:rsidP="00EA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</w:t>
      </w:r>
      <w:r w:rsidR="00EA4F4E" w:rsidRPr="008E2AE8">
        <w:rPr>
          <w:rFonts w:ascii="Times New Roman" w:hAnsi="Times New Roman" w:cs="Times New Roman"/>
          <w:sz w:val="24"/>
          <w:szCs w:val="24"/>
        </w:rPr>
        <w:t>жницами</w:t>
      </w:r>
      <w:r w:rsidR="00BB3791" w:rsidRPr="008E2AE8">
        <w:rPr>
          <w:rFonts w:ascii="Times New Roman" w:hAnsi="Times New Roman" w:cs="Times New Roman"/>
          <w:sz w:val="24"/>
          <w:szCs w:val="24"/>
        </w:rPr>
        <w:t>;</w:t>
      </w:r>
    </w:p>
    <w:p w:rsidR="00BB3791" w:rsidRPr="008E2AE8" w:rsidRDefault="00EA4F4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2)</w:t>
      </w:r>
      <w:r w:rsidR="00BB3791" w:rsidRPr="008E2AE8">
        <w:rPr>
          <w:rFonts w:ascii="Times New Roman" w:hAnsi="Times New Roman" w:cs="Times New Roman"/>
          <w:sz w:val="24"/>
          <w:szCs w:val="24"/>
        </w:rPr>
        <w:t>электрические опасности: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3791" w:rsidRPr="008E2AE8" w:rsidRDefault="00EA4F4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3)</w:t>
      </w:r>
      <w:r w:rsidR="00BB3791" w:rsidRPr="008E2AE8">
        <w:rPr>
          <w:rFonts w:ascii="Times New Roman" w:hAnsi="Times New Roman" w:cs="Times New Roman"/>
          <w:sz w:val="24"/>
          <w:szCs w:val="24"/>
        </w:rPr>
        <w:t>термические опасности: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</w:t>
      </w:r>
      <w:r w:rsidR="00EA4F4E" w:rsidRPr="008E2AE8">
        <w:rPr>
          <w:rFonts w:ascii="Times New Roman" w:hAnsi="Times New Roman" w:cs="Times New Roman"/>
          <w:sz w:val="24"/>
          <w:szCs w:val="24"/>
        </w:rPr>
        <w:t xml:space="preserve"> материалов, жидкостей</w:t>
      </w:r>
      <w:r w:rsidR="00BB3791" w:rsidRPr="008E2AE8">
        <w:rPr>
          <w:rFonts w:ascii="Times New Roman" w:hAnsi="Times New Roman" w:cs="Times New Roman"/>
          <w:sz w:val="24"/>
          <w:szCs w:val="24"/>
        </w:rPr>
        <w:t>, имеющих высокую температуру;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8E2AE8" w:rsidRDefault="0091119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4)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опасности, связанные с воздействием микроклимата и климатические опасности: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BB3791" w:rsidRPr="008E2AE8" w:rsidRDefault="0091119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5)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опасности, связанные с воздействием химического фактора: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BB3791" w:rsidRPr="008E2AE8" w:rsidRDefault="0091119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6)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опасности, связанные с воздействием биологического фактора: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 о</w:t>
      </w:r>
      <w:r w:rsidR="00BB3791" w:rsidRPr="008E2AE8">
        <w:rPr>
          <w:rFonts w:ascii="Times New Roman" w:hAnsi="Times New Roman" w:cs="Times New Roman"/>
          <w:sz w:val="24"/>
          <w:szCs w:val="24"/>
        </w:rPr>
        <w:t>пасность из-за контакта с патогенными микроорганизмами;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BB3791" w:rsidRPr="008E2AE8" w:rsidRDefault="0091119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7)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опасности, связанные с воздействием тяжести и напряженности трудового процесса: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BB3791" w:rsidRPr="008E2AE8" w:rsidRDefault="0091119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8)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опасности, связанные с воздействием световой среды: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BB3791" w:rsidRPr="008E2AE8" w:rsidRDefault="0091119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9)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опасности, связанные с организационными недостатками: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8E2AE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BB3791" w:rsidRPr="008E2AE8">
        <w:rPr>
          <w:rFonts w:ascii="Times New Roman" w:hAnsi="Times New Roman" w:cs="Times New Roman"/>
          <w:sz w:val="24"/>
          <w:szCs w:val="24"/>
        </w:rPr>
        <w:t>язи;</w:t>
      </w:r>
    </w:p>
    <w:p w:rsidR="00BB3791" w:rsidRPr="008E2AE8" w:rsidRDefault="00443AF0" w:rsidP="00911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BB3791" w:rsidRPr="008E2AE8" w:rsidRDefault="0091119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10)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опасности транспорта: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="00BB3791" w:rsidRPr="008E2AE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BB3791" w:rsidRPr="008E2AE8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BB3791" w:rsidRPr="008E2AE8" w:rsidRDefault="0091119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11)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опасность, связанная с дегустацией пищевых продуктов: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BB3791" w:rsidRPr="008E2AE8" w:rsidRDefault="0091119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12)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опасности насилия: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BB3791" w:rsidRPr="008E2AE8" w:rsidRDefault="0091119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13)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опасности, связанные с применением средств индивидуальной защиты: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8E2AE8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BB3791" w:rsidRPr="008E2AE8" w:rsidRDefault="00D56B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</w:t>
      </w:r>
      <w:r w:rsidR="00BB3791" w:rsidRPr="008E2AE8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D56B12" w:rsidRPr="008E2AE8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8E2AE8">
        <w:rPr>
          <w:rFonts w:ascii="Times New Roman" w:hAnsi="Times New Roman" w:cs="Times New Roman"/>
          <w:sz w:val="24"/>
          <w:szCs w:val="24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8E2AE8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К мерам по исключению или снижению уровней профессиональных рисков относятся:</w:t>
      </w:r>
    </w:p>
    <w:p w:rsidR="00BB3791" w:rsidRPr="008E2AE8" w:rsidRDefault="00D56B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8E2AE8">
        <w:rPr>
          <w:rFonts w:ascii="Times New Roman" w:hAnsi="Times New Roman" w:cs="Times New Roman"/>
          <w:sz w:val="24"/>
          <w:szCs w:val="24"/>
        </w:rPr>
        <w:t>исклю</w:t>
      </w:r>
      <w:r w:rsidR="0091119E" w:rsidRPr="008E2AE8">
        <w:rPr>
          <w:rFonts w:ascii="Times New Roman" w:hAnsi="Times New Roman" w:cs="Times New Roman"/>
          <w:sz w:val="24"/>
          <w:szCs w:val="24"/>
        </w:rPr>
        <w:t>чение опасной работы</w:t>
      </w:r>
      <w:r w:rsidR="00BB3791" w:rsidRPr="008E2AE8">
        <w:rPr>
          <w:rFonts w:ascii="Times New Roman" w:hAnsi="Times New Roman" w:cs="Times New Roman"/>
          <w:sz w:val="24"/>
          <w:szCs w:val="24"/>
        </w:rPr>
        <w:t>;</w:t>
      </w:r>
    </w:p>
    <w:p w:rsidR="00BB3791" w:rsidRPr="008E2AE8" w:rsidRDefault="00D56B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</w:t>
      </w:r>
      <w:r w:rsidR="00BB3791" w:rsidRPr="008E2AE8">
        <w:rPr>
          <w:rFonts w:ascii="Times New Roman" w:hAnsi="Times New Roman" w:cs="Times New Roman"/>
          <w:sz w:val="24"/>
          <w:szCs w:val="24"/>
        </w:rPr>
        <w:t xml:space="preserve"> з</w:t>
      </w:r>
      <w:r w:rsidR="0091119E" w:rsidRPr="008E2AE8">
        <w:rPr>
          <w:rFonts w:ascii="Times New Roman" w:hAnsi="Times New Roman" w:cs="Times New Roman"/>
          <w:sz w:val="24"/>
          <w:szCs w:val="24"/>
        </w:rPr>
        <w:t>амена опасной работы</w:t>
      </w:r>
      <w:r w:rsidR="00BB3791" w:rsidRPr="008E2AE8">
        <w:rPr>
          <w:rFonts w:ascii="Times New Roman" w:hAnsi="Times New Roman" w:cs="Times New Roman"/>
          <w:sz w:val="24"/>
          <w:szCs w:val="24"/>
        </w:rPr>
        <w:t xml:space="preserve"> менее опасной;</w:t>
      </w:r>
    </w:p>
    <w:p w:rsidR="00BB3791" w:rsidRPr="008E2AE8" w:rsidRDefault="0043263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B3791" w:rsidRPr="008E2AE8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BB3791" w:rsidRPr="008E2AE8">
        <w:rPr>
          <w:rFonts w:ascii="Times New Roman" w:hAnsi="Times New Roman" w:cs="Times New Roman"/>
          <w:sz w:val="24"/>
          <w:szCs w:val="24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8E2AE8" w:rsidRDefault="0043263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б</w:t>
      </w:r>
      <w:r w:rsidR="00BB3791" w:rsidRPr="008E2AE8">
        <w:rPr>
          <w:rFonts w:ascii="Times New Roman" w:hAnsi="Times New Roman" w:cs="Times New Roman"/>
          <w:sz w:val="24"/>
          <w:szCs w:val="24"/>
        </w:rPr>
        <w:t>) использовани</w:t>
      </w:r>
      <w:r w:rsidRPr="008E2AE8">
        <w:rPr>
          <w:rFonts w:ascii="Times New Roman" w:hAnsi="Times New Roman" w:cs="Times New Roman"/>
          <w:sz w:val="24"/>
          <w:szCs w:val="24"/>
        </w:rPr>
        <w:t>е средств индивидуальной защиты.</w:t>
      </w:r>
    </w:p>
    <w:p w:rsidR="001A6CFD" w:rsidRPr="008E2AE8" w:rsidRDefault="001A6CFD" w:rsidP="004326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43263A" w:rsidRPr="008E2AE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8E2AE8">
        <w:rPr>
          <w:rFonts w:ascii="Times New Roman" w:hAnsi="Times New Roman" w:cs="Times New Roman"/>
          <w:sz w:val="24"/>
          <w:szCs w:val="24"/>
        </w:rPr>
        <w:t xml:space="preserve">с целью  планирования </w:t>
      </w:r>
      <w:r w:rsidR="0043263A" w:rsidRPr="008E2AE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8E2AE8">
        <w:rPr>
          <w:rFonts w:ascii="Times New Roman" w:hAnsi="Times New Roman" w:cs="Times New Roman"/>
          <w:sz w:val="24"/>
          <w:szCs w:val="24"/>
        </w:rPr>
        <w:t xml:space="preserve"> по улучшению условий труда работников.</w:t>
      </w:r>
    </w:p>
    <w:p w:rsidR="00E43C70" w:rsidRPr="008E2AE8" w:rsidRDefault="007E387B" w:rsidP="005E529D">
      <w:pPr>
        <w:pStyle w:val="ConsPlusNormal"/>
        <w:ind w:firstLine="709"/>
        <w:jc w:val="both"/>
        <w:rPr>
          <w:rStyle w:val="a9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Э</w:t>
      </w:r>
      <w:r w:rsidR="007E671C" w:rsidRPr="008E2AE8">
        <w:rPr>
          <w:rFonts w:ascii="Times New Roman" w:hAnsi="Times New Roman" w:cs="Times New Roman"/>
          <w:sz w:val="24"/>
          <w:szCs w:val="24"/>
        </w:rPr>
        <w:t>ффективными мероприятиями по снижению профессио</w:t>
      </w:r>
      <w:r w:rsidR="0043263A" w:rsidRPr="008E2AE8">
        <w:rPr>
          <w:rFonts w:ascii="Times New Roman" w:hAnsi="Times New Roman" w:cs="Times New Roman"/>
          <w:sz w:val="24"/>
          <w:szCs w:val="24"/>
        </w:rPr>
        <w:t>нальных рисков в образовательном учреждении</w:t>
      </w:r>
      <w:r w:rsidR="007E671C" w:rsidRPr="008E2AE8">
        <w:rPr>
          <w:rFonts w:ascii="Times New Roman" w:hAnsi="Times New Roman" w:cs="Times New Roman"/>
          <w:sz w:val="24"/>
          <w:szCs w:val="24"/>
        </w:rPr>
        <w:t xml:space="preserve"> являются административно-общественный </w:t>
      </w:r>
      <w:proofErr w:type="gramStart"/>
      <w:r w:rsidR="007E671C" w:rsidRPr="008E2A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671C" w:rsidRPr="008E2AE8">
        <w:rPr>
          <w:rFonts w:ascii="Times New Roman" w:hAnsi="Times New Roman" w:cs="Times New Roman"/>
          <w:sz w:val="24"/>
          <w:szCs w:val="24"/>
        </w:rPr>
        <w:t xml:space="preserve"> состоянием условий труда и образовательного процесса и </w:t>
      </w:r>
      <w:r w:rsidRPr="008E2AE8">
        <w:rPr>
          <w:rFonts w:ascii="Times New Roman" w:hAnsi="Times New Roman" w:cs="Times New Roman"/>
          <w:sz w:val="24"/>
          <w:szCs w:val="24"/>
        </w:rPr>
        <w:t xml:space="preserve">подготовка (обучение) </w:t>
      </w:r>
      <w:r w:rsidR="007E671C" w:rsidRPr="008E2AE8">
        <w:rPr>
          <w:rFonts w:ascii="Times New Roman" w:hAnsi="Times New Roman" w:cs="Times New Roman"/>
          <w:sz w:val="24"/>
          <w:szCs w:val="24"/>
        </w:rPr>
        <w:t>по охране труда.</w:t>
      </w:r>
    </w:p>
    <w:p w:rsidR="005C7817" w:rsidRPr="008E2AE8" w:rsidRDefault="00FC076B" w:rsidP="008E2AE8">
      <w:pPr>
        <w:spacing w:after="0" w:line="240" w:lineRule="auto"/>
        <w:jc w:val="both"/>
        <w:rPr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2.5</w:t>
      </w:r>
      <w:r w:rsidR="00671DB5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C7817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 Обязательные предварительные и периодические медицинские осмотры</w:t>
      </w:r>
    </w:p>
    <w:p w:rsidR="004204EF" w:rsidRPr="008E2AE8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Обязательные предварительные медицинские осмотры  при поступлении на работу (далее - предварительные осмотры) проводятся с целью определения соответствия </w:t>
      </w:r>
      <w:r w:rsidRPr="008E2AE8">
        <w:rPr>
          <w:rFonts w:ascii="Times New Roman" w:hAnsi="Times New Roman" w:cs="Times New Roman"/>
          <w:sz w:val="24"/>
          <w:szCs w:val="24"/>
        </w:rPr>
        <w:lastRenderedPageBreak/>
        <w:t>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8E2AE8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Обязательные периодические медицинские осмотры (обследования) (далее - периодические осмотры) проводятся в целях:</w:t>
      </w:r>
    </w:p>
    <w:p w:rsidR="004204EF" w:rsidRPr="008E2AE8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 w:rsidRPr="008E2AE8">
        <w:rPr>
          <w:rFonts w:ascii="Times New Roman" w:hAnsi="Times New Roman" w:cs="Times New Roman"/>
          <w:sz w:val="24"/>
          <w:szCs w:val="24"/>
        </w:rPr>
        <w:t>а состояние здоровья работников</w:t>
      </w:r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4204EF" w:rsidRPr="008E2AE8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 w:rsidRPr="008E2AE8">
        <w:rPr>
          <w:rFonts w:ascii="Times New Roman" w:hAnsi="Times New Roman" w:cs="Times New Roman"/>
          <w:sz w:val="24"/>
          <w:szCs w:val="24"/>
        </w:rPr>
        <w:t>асных производственных факторов</w:t>
      </w:r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4204EF" w:rsidRPr="008E2AE8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8E2AE8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8E2AE8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5) предупреждения несчастных случаев на производстве.</w:t>
      </w:r>
    </w:p>
    <w:p w:rsidR="005A350C" w:rsidRPr="008E2AE8" w:rsidRDefault="0043263A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Работники образовательного учреждения </w:t>
      </w:r>
      <w:r w:rsidR="005A350C" w:rsidRPr="008E2AE8">
        <w:rPr>
          <w:rFonts w:ascii="Times New Roman" w:hAnsi="Times New Roman" w:cs="Times New Roman"/>
          <w:sz w:val="24"/>
          <w:szCs w:val="24"/>
        </w:rPr>
        <w:t>подлежат ежегодному прохождению медицинских осмотров.</w:t>
      </w:r>
    </w:p>
    <w:p w:rsidR="005A350C" w:rsidRPr="008E2AE8" w:rsidRDefault="00B35A94" w:rsidP="0043263A">
      <w:pPr>
        <w:spacing w:after="0" w:line="240" w:lineRule="auto"/>
        <w:ind w:firstLine="709"/>
        <w:jc w:val="both"/>
        <w:rPr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Медицинские осмотры проводятся врачебной комиссией медицинской организаци</w:t>
      </w:r>
      <w:r w:rsidR="00481360" w:rsidRPr="008E2AE8">
        <w:rPr>
          <w:rFonts w:ascii="Times New Roman" w:hAnsi="Times New Roman" w:cs="Times New Roman"/>
          <w:sz w:val="24"/>
          <w:szCs w:val="24"/>
        </w:rPr>
        <w:t xml:space="preserve">и, имеющей </w:t>
      </w:r>
      <w:r w:rsidR="00481360" w:rsidRPr="008E2AE8">
        <w:rPr>
          <w:rFonts w:ascii="Times New Roman" w:hAnsi="Times New Roman"/>
          <w:sz w:val="24"/>
          <w:szCs w:val="24"/>
        </w:rPr>
        <w:t>лицензию</w:t>
      </w:r>
      <w:r w:rsidRPr="008E2AE8">
        <w:rPr>
          <w:rFonts w:ascii="Times New Roman" w:hAnsi="Times New Roman"/>
          <w:sz w:val="24"/>
          <w:szCs w:val="24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 w:rsidRPr="008E2AE8">
        <w:rPr>
          <w:rFonts w:ascii="Times New Roman" w:hAnsi="Times New Roman"/>
          <w:sz w:val="24"/>
          <w:szCs w:val="24"/>
        </w:rPr>
        <w:t>.</w:t>
      </w:r>
    </w:p>
    <w:p w:rsidR="00737968" w:rsidRPr="008E2AE8" w:rsidRDefault="00737968" w:rsidP="005E52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AE8">
        <w:rPr>
          <w:rFonts w:ascii="Times New Roman" w:hAnsi="Times New Roman"/>
          <w:sz w:val="24"/>
          <w:szCs w:val="24"/>
        </w:rPr>
        <w:t>Обязательные медицинские осмотры осуществляются за счет средств работодателя.</w:t>
      </w:r>
    </w:p>
    <w:p w:rsidR="000377E0" w:rsidRPr="008E2AE8" w:rsidRDefault="00FC076B" w:rsidP="008E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2.6</w:t>
      </w:r>
      <w:r w:rsidR="000377E0" w:rsidRPr="008E2AE8">
        <w:rPr>
          <w:rFonts w:ascii="Times New Roman" w:hAnsi="Times New Roman" w:cs="Times New Roman"/>
          <w:b/>
          <w:i/>
          <w:sz w:val="24"/>
          <w:szCs w:val="24"/>
        </w:rPr>
        <w:t>. Санитарно-бытовое обслуживание и медицинское обеспечение</w:t>
      </w:r>
    </w:p>
    <w:p w:rsidR="00F05C9A" w:rsidRPr="008E2AE8" w:rsidRDefault="00F05C9A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санитарно-бытового обслуживания и медицинского обеспечения </w:t>
      </w:r>
      <w:r w:rsidR="0043263A" w:rsidRPr="008E2AE8">
        <w:rPr>
          <w:rFonts w:ascii="Times New Roman" w:hAnsi="Times New Roman" w:cs="Times New Roman"/>
          <w:sz w:val="24"/>
          <w:szCs w:val="24"/>
        </w:rPr>
        <w:t xml:space="preserve"> заведующий ДОУ</w:t>
      </w:r>
      <w:r w:rsidRPr="008E2AE8">
        <w:rPr>
          <w:rFonts w:ascii="Times New Roman" w:hAnsi="Times New Roman" w:cs="Times New Roman"/>
          <w:sz w:val="24"/>
          <w:szCs w:val="24"/>
        </w:rPr>
        <w:t xml:space="preserve"> обеспечивает проведение следующих мероприятий: </w:t>
      </w:r>
    </w:p>
    <w:p w:rsidR="00F05C9A" w:rsidRPr="008E2AE8" w:rsidRDefault="00671DB5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- </w:t>
      </w:r>
      <w:r w:rsidR="00F05C9A" w:rsidRPr="008E2AE8">
        <w:rPr>
          <w:rFonts w:ascii="Times New Roman" w:hAnsi="Times New Roman" w:cs="Times New Roman"/>
          <w:sz w:val="24"/>
          <w:szCs w:val="24"/>
        </w:rPr>
        <w:t>оборудование санитарно-бытовых помещений, помещений для приема пищи, помещени</w:t>
      </w:r>
      <w:r w:rsidR="00DC225D" w:rsidRPr="008E2AE8">
        <w:rPr>
          <w:rFonts w:ascii="Times New Roman" w:hAnsi="Times New Roman" w:cs="Times New Roman"/>
          <w:sz w:val="24"/>
          <w:szCs w:val="24"/>
        </w:rPr>
        <w:t>й</w:t>
      </w:r>
      <w:r w:rsidR="00F05C9A" w:rsidRPr="008E2AE8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помощи;</w:t>
      </w:r>
    </w:p>
    <w:p w:rsidR="00DC225D" w:rsidRPr="008E2AE8" w:rsidRDefault="00DC225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2AE8">
        <w:rPr>
          <w:rFonts w:ascii="Times New Roman" w:hAnsi="Times New Roman" w:cs="Times New Roman"/>
          <w:bCs/>
          <w:iCs/>
          <w:sz w:val="24"/>
          <w:szCs w:val="24"/>
        </w:rPr>
        <w:t xml:space="preserve">- систематический </w:t>
      </w:r>
      <w:proofErr w:type="gramStart"/>
      <w:r w:rsidRPr="008E2AE8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8E2AE8">
        <w:rPr>
          <w:rFonts w:ascii="Times New Roman" w:hAnsi="Times New Roman" w:cs="Times New Roman"/>
          <w:bCs/>
          <w:iCs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Pr="008E2AE8" w:rsidRDefault="00DC225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2AE8">
        <w:rPr>
          <w:rFonts w:ascii="Times New Roman" w:hAnsi="Times New Roman" w:cs="Times New Roman"/>
          <w:bCs/>
          <w:iCs/>
          <w:sz w:val="24"/>
          <w:szCs w:val="24"/>
        </w:rPr>
        <w:t xml:space="preserve">- организацию и </w:t>
      </w:r>
      <w:proofErr w:type="gramStart"/>
      <w:r w:rsidRPr="008E2AE8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8E2AE8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проведением профилактических и санитарно-противоэпидемических мероприятий;</w:t>
      </w:r>
    </w:p>
    <w:p w:rsidR="00DC225D" w:rsidRPr="008E2AE8" w:rsidRDefault="00DC225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2AE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8E2AE8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8E2AE8">
        <w:rPr>
          <w:rFonts w:ascii="Times New Roman" w:hAnsi="Times New Roman" w:cs="Times New Roman"/>
          <w:bCs/>
          <w:iCs/>
          <w:sz w:val="24"/>
          <w:szCs w:val="24"/>
        </w:rPr>
        <w:t xml:space="preserve"> пищеблоком и питанием детей;</w:t>
      </w:r>
    </w:p>
    <w:p w:rsidR="00DC225D" w:rsidRPr="008E2AE8" w:rsidRDefault="00DC225D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2AE8">
        <w:rPr>
          <w:rFonts w:ascii="Times New Roman" w:hAnsi="Times New Roman" w:cs="Times New Roman"/>
          <w:bCs/>
          <w:iCs/>
          <w:sz w:val="24"/>
          <w:szCs w:val="24"/>
        </w:rPr>
        <w:t>- ведение медицинской документации;</w:t>
      </w:r>
    </w:p>
    <w:p w:rsidR="00F05C9A" w:rsidRPr="008E2AE8" w:rsidRDefault="00DC225D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</w:t>
      </w:r>
      <w:r w:rsidR="00F05C9A" w:rsidRPr="008E2AE8">
        <w:rPr>
          <w:rFonts w:ascii="Times New Roman" w:hAnsi="Times New Roman" w:cs="Times New Roman"/>
          <w:sz w:val="24"/>
          <w:szCs w:val="24"/>
        </w:rPr>
        <w:t>оснащение помещений аптечк</w:t>
      </w:r>
      <w:r w:rsidR="00052C83" w:rsidRPr="008E2AE8">
        <w:rPr>
          <w:rFonts w:ascii="Times New Roman" w:hAnsi="Times New Roman" w:cs="Times New Roman"/>
          <w:sz w:val="24"/>
          <w:szCs w:val="24"/>
        </w:rPr>
        <w:t>ами для оказания первой помощи</w:t>
      </w:r>
      <w:r w:rsidR="00F05C9A" w:rsidRPr="008E2AE8">
        <w:rPr>
          <w:rFonts w:ascii="Times New Roman" w:hAnsi="Times New Roman" w:cs="Times New Roman"/>
          <w:sz w:val="24"/>
          <w:szCs w:val="24"/>
        </w:rPr>
        <w:t>;</w:t>
      </w:r>
    </w:p>
    <w:p w:rsidR="00F05C9A" w:rsidRPr="008E2AE8" w:rsidRDefault="00535B95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</w:t>
      </w:r>
      <w:r w:rsidR="0003236E" w:rsidRPr="008E2AE8">
        <w:rPr>
          <w:rFonts w:ascii="Times New Roman" w:hAnsi="Times New Roman" w:cs="Times New Roman"/>
          <w:sz w:val="24"/>
          <w:szCs w:val="24"/>
        </w:rPr>
        <w:t xml:space="preserve"> организацию питьевого режима.</w:t>
      </w:r>
    </w:p>
    <w:p w:rsidR="00D402AB" w:rsidRPr="008E2AE8" w:rsidRDefault="00FC076B" w:rsidP="008E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2.7</w:t>
      </w:r>
      <w:r w:rsidR="000377E0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032CE" w:rsidRPr="008E2AE8">
        <w:rPr>
          <w:rFonts w:ascii="Times New Roman" w:hAnsi="Times New Roman" w:cs="Times New Roman"/>
          <w:b/>
          <w:i/>
          <w:sz w:val="24"/>
          <w:szCs w:val="24"/>
        </w:rPr>
        <w:t>Информирование работников об условиях труда на рабочих местах, уровнях профессиональных рисков,о предоставляемых гарантиях и компенсациях за работу во вредных и опасных условиях труда</w:t>
      </w:r>
    </w:p>
    <w:p w:rsidR="00F84DB1" w:rsidRPr="008E2AE8" w:rsidRDefault="00F84DB1" w:rsidP="005E52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E8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</w:t>
      </w:r>
      <w:r w:rsidR="00052C83" w:rsidRPr="008E2AE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8E2AE8">
        <w:rPr>
          <w:rFonts w:ascii="Times New Roman" w:hAnsi="Times New Roman" w:cs="Times New Roman"/>
          <w:sz w:val="24"/>
          <w:szCs w:val="24"/>
        </w:rPr>
        <w:t xml:space="preserve"> установлены следующие формы информационного взаимодействия:</w:t>
      </w:r>
      <w:proofErr w:type="gramEnd"/>
    </w:p>
    <w:p w:rsidR="00F84DB1" w:rsidRPr="008E2AE8" w:rsidRDefault="00535B95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</w:t>
      </w:r>
      <w:r w:rsidR="00D61DCB" w:rsidRPr="008E2AE8">
        <w:rPr>
          <w:rFonts w:ascii="Times New Roman" w:hAnsi="Times New Roman" w:cs="Times New Roman"/>
          <w:sz w:val="24"/>
          <w:szCs w:val="24"/>
        </w:rPr>
        <w:tab/>
        <w:t>включение</w:t>
      </w:r>
      <w:r w:rsidR="00F84DB1" w:rsidRPr="008E2AE8">
        <w:rPr>
          <w:rFonts w:ascii="Times New Roman" w:hAnsi="Times New Roman" w:cs="Times New Roman"/>
          <w:sz w:val="24"/>
          <w:szCs w:val="24"/>
        </w:rPr>
        <w:t xml:space="preserve"> соответствующих положений в трудовой договор работника;</w:t>
      </w:r>
    </w:p>
    <w:p w:rsidR="00F84DB1" w:rsidRPr="008E2AE8" w:rsidRDefault="00535B95" w:rsidP="005E52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</w:t>
      </w:r>
      <w:r w:rsidR="00D61DCB" w:rsidRPr="008E2AE8">
        <w:rPr>
          <w:rFonts w:ascii="Times New Roman" w:hAnsi="Times New Roman" w:cs="Times New Roman"/>
          <w:sz w:val="24"/>
          <w:szCs w:val="24"/>
        </w:rPr>
        <w:t>ознакомление</w:t>
      </w:r>
      <w:r w:rsidR="00F84DB1" w:rsidRPr="008E2AE8">
        <w:rPr>
          <w:rFonts w:ascii="Times New Roman" w:hAnsi="Times New Roman" w:cs="Times New Roman"/>
          <w:sz w:val="24"/>
          <w:szCs w:val="24"/>
        </w:rPr>
        <w:t xml:space="preserve"> работника с результатами специальной оценки условий труда на его рабочем месте;</w:t>
      </w:r>
    </w:p>
    <w:p w:rsidR="00F84DB1" w:rsidRPr="008E2AE8" w:rsidRDefault="00535B95" w:rsidP="005E52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</w:t>
      </w:r>
      <w:r w:rsidR="00D61DCB" w:rsidRPr="008E2AE8">
        <w:rPr>
          <w:rFonts w:ascii="Times New Roman" w:hAnsi="Times New Roman" w:cs="Times New Roman"/>
          <w:sz w:val="24"/>
          <w:szCs w:val="24"/>
        </w:rPr>
        <w:t>проведение</w:t>
      </w:r>
      <w:r w:rsidR="00F84DB1" w:rsidRPr="008E2AE8">
        <w:rPr>
          <w:rFonts w:ascii="Times New Roman" w:hAnsi="Times New Roman" w:cs="Times New Roman"/>
          <w:sz w:val="24"/>
          <w:szCs w:val="24"/>
        </w:rPr>
        <w:t xml:space="preserve"> консультаций и семинаров по охране труда, совещаний, встреч заинтересованных сторон, переговоров;</w:t>
      </w:r>
      <w:r w:rsidR="00F84DB1" w:rsidRPr="008E2AE8">
        <w:rPr>
          <w:rFonts w:ascii="Times New Roman" w:hAnsi="Times New Roman" w:cs="Times New Roman"/>
          <w:sz w:val="24"/>
          <w:szCs w:val="24"/>
        </w:rPr>
        <w:tab/>
      </w:r>
    </w:p>
    <w:p w:rsidR="00D61DCB" w:rsidRPr="008E2AE8" w:rsidRDefault="00535B95" w:rsidP="00052C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</w:t>
      </w:r>
      <w:r w:rsidR="00F84DB1" w:rsidRPr="008E2AE8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ресурсов в информационно-телекоммуникационной сети «Интернет»;</w:t>
      </w:r>
    </w:p>
    <w:p w:rsidR="00B52DD6" w:rsidRPr="008E2AE8" w:rsidRDefault="00D61DCB" w:rsidP="0005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lastRenderedPageBreak/>
        <w:t>- изготовление</w:t>
      </w:r>
      <w:r w:rsidR="00B52DD6" w:rsidRPr="008E2AE8">
        <w:rPr>
          <w:rFonts w:ascii="Times New Roman" w:hAnsi="Times New Roman" w:cs="Times New Roman"/>
          <w:sz w:val="24"/>
          <w:szCs w:val="24"/>
        </w:rPr>
        <w:t xml:space="preserve"> и распростра</w:t>
      </w:r>
      <w:r w:rsidRPr="008E2AE8">
        <w:rPr>
          <w:rFonts w:ascii="Times New Roman" w:hAnsi="Times New Roman" w:cs="Times New Roman"/>
          <w:sz w:val="24"/>
          <w:szCs w:val="24"/>
        </w:rPr>
        <w:t>нение</w:t>
      </w:r>
      <w:r w:rsidR="00B52DD6" w:rsidRPr="008E2AE8">
        <w:rPr>
          <w:rFonts w:ascii="Times New Roman" w:hAnsi="Times New Roman" w:cs="Times New Roman"/>
          <w:sz w:val="24"/>
          <w:szCs w:val="24"/>
        </w:rPr>
        <w:t xml:space="preserve"> информационных бюллетеней, плакатов, иной печатной про</w:t>
      </w:r>
      <w:r w:rsidR="00052C83" w:rsidRPr="008E2AE8">
        <w:rPr>
          <w:rFonts w:ascii="Times New Roman" w:hAnsi="Times New Roman" w:cs="Times New Roman"/>
          <w:sz w:val="24"/>
          <w:szCs w:val="24"/>
        </w:rPr>
        <w:t>дукции</w:t>
      </w:r>
      <w:r w:rsidR="00B52DD6" w:rsidRPr="008E2AE8">
        <w:rPr>
          <w:rFonts w:ascii="Times New Roman" w:hAnsi="Times New Roman" w:cs="Times New Roman"/>
          <w:sz w:val="24"/>
          <w:szCs w:val="24"/>
        </w:rPr>
        <w:t>;</w:t>
      </w:r>
    </w:p>
    <w:p w:rsidR="00B52DD6" w:rsidRPr="008E2AE8" w:rsidRDefault="00D61DCB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 размещение</w:t>
      </w:r>
      <w:r w:rsidR="00B52DD6" w:rsidRPr="008E2AE8">
        <w:rPr>
          <w:rFonts w:ascii="Times New Roman" w:hAnsi="Times New Roman" w:cs="Times New Roman"/>
          <w:sz w:val="24"/>
          <w:szCs w:val="24"/>
        </w:rPr>
        <w:t xml:space="preserve"> соответствующей информации в общедоступных местах.</w:t>
      </w:r>
    </w:p>
    <w:p w:rsidR="00FF5B25" w:rsidRPr="008E2AE8" w:rsidRDefault="00FC076B" w:rsidP="008E2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52C83" w:rsidRPr="008E2AE8">
        <w:rPr>
          <w:rFonts w:ascii="Times New Roman" w:hAnsi="Times New Roman" w:cs="Times New Roman"/>
          <w:b/>
          <w:i/>
          <w:sz w:val="24"/>
          <w:szCs w:val="24"/>
        </w:rPr>
        <w:t>.8</w:t>
      </w:r>
      <w:r w:rsidR="00FF5B25" w:rsidRPr="008E2AE8">
        <w:rPr>
          <w:rFonts w:ascii="Times New Roman" w:hAnsi="Times New Roman" w:cs="Times New Roman"/>
          <w:b/>
          <w:i/>
          <w:sz w:val="24"/>
          <w:szCs w:val="24"/>
        </w:rPr>
        <w:t>. Обеспечение оптимальных режимов труда и отдыха работников</w:t>
      </w:r>
    </w:p>
    <w:p w:rsidR="00FF5B25" w:rsidRPr="008E2AE8" w:rsidRDefault="00BF4C6F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8E2AE8" w:rsidRDefault="00526D4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Нормальная продолжительность рабочего времени </w:t>
      </w:r>
      <w:r w:rsidR="00490C46" w:rsidRPr="008E2AE8">
        <w:rPr>
          <w:rFonts w:ascii="Times New Roman" w:hAnsi="Times New Roman" w:cs="Times New Roman"/>
          <w:sz w:val="24"/>
          <w:szCs w:val="24"/>
        </w:rPr>
        <w:t xml:space="preserve">работников образовательной организации </w:t>
      </w:r>
      <w:r w:rsidRPr="008E2AE8">
        <w:rPr>
          <w:rFonts w:ascii="Times New Roman" w:hAnsi="Times New Roman" w:cs="Times New Roman"/>
          <w:sz w:val="24"/>
          <w:szCs w:val="24"/>
        </w:rPr>
        <w:t>не может превышать 40 часов в неделю.</w:t>
      </w:r>
    </w:p>
    <w:p w:rsidR="00490C46" w:rsidRPr="008E2AE8" w:rsidRDefault="00490C4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8E2AE8" w:rsidRDefault="00490C4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8E2AE8" w:rsidRDefault="00490C4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Норма часов педагогической работы (за ставку заработной платы) музыкального руководите</w:t>
      </w:r>
      <w:r w:rsidR="00FC076B" w:rsidRPr="008E2AE8">
        <w:rPr>
          <w:rFonts w:ascii="Times New Roman" w:hAnsi="Times New Roman" w:cs="Times New Roman"/>
          <w:sz w:val="24"/>
          <w:szCs w:val="24"/>
        </w:rPr>
        <w:t>ля составляет 24 часа в неделю,</w:t>
      </w:r>
    </w:p>
    <w:p w:rsidR="00131E5F" w:rsidRPr="008E2AE8" w:rsidRDefault="00526D4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Сокращенная продолжительность рабочего времени </w:t>
      </w:r>
      <w:r w:rsidR="000D22C0" w:rsidRPr="008E2AE8">
        <w:rPr>
          <w:rFonts w:ascii="Times New Roman" w:hAnsi="Times New Roman" w:cs="Times New Roman"/>
          <w:sz w:val="24"/>
          <w:szCs w:val="24"/>
        </w:rPr>
        <w:t xml:space="preserve">(не более 36 часов в неделю) </w:t>
      </w:r>
      <w:r w:rsidR="00764146" w:rsidRPr="008E2AE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E2AE8">
        <w:rPr>
          <w:rFonts w:ascii="Times New Roman" w:hAnsi="Times New Roman" w:cs="Times New Roman"/>
          <w:sz w:val="24"/>
          <w:szCs w:val="24"/>
        </w:rPr>
        <w:t>устанавливается</w:t>
      </w:r>
      <w:r w:rsidR="000D22C0" w:rsidRPr="008E2AE8">
        <w:rPr>
          <w:rFonts w:ascii="Times New Roman" w:hAnsi="Times New Roman" w:cs="Times New Roman"/>
          <w:sz w:val="24"/>
          <w:szCs w:val="24"/>
        </w:rPr>
        <w:t xml:space="preserve"> для работников</w:t>
      </w:r>
      <w:r w:rsidR="00490C46" w:rsidRPr="008E2AE8">
        <w:rPr>
          <w:rFonts w:ascii="Times New Roman" w:hAnsi="Times New Roman" w:cs="Times New Roman"/>
          <w:sz w:val="24"/>
          <w:szCs w:val="24"/>
        </w:rPr>
        <w:t xml:space="preserve"> о</w:t>
      </w:r>
      <w:r w:rsidR="00052C83" w:rsidRPr="008E2AE8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="000D22C0" w:rsidRPr="008E2AE8">
        <w:rPr>
          <w:rFonts w:ascii="Times New Roman" w:hAnsi="Times New Roman" w:cs="Times New Roman"/>
          <w:sz w:val="24"/>
          <w:szCs w:val="24"/>
        </w:rPr>
        <w:t xml:space="preserve">, условия труда которых по </w:t>
      </w:r>
      <w:hyperlink r:id="rId11" w:history="1">
        <w:r w:rsidR="000D22C0" w:rsidRPr="008E2AE8">
          <w:rPr>
            <w:rFonts w:ascii="Times New Roman" w:hAnsi="Times New Roman" w:cs="Times New Roman"/>
            <w:sz w:val="24"/>
            <w:szCs w:val="24"/>
          </w:rPr>
          <w:t>результатам</w:t>
        </w:r>
      </w:hyperlink>
      <w:r w:rsidR="000D22C0" w:rsidRPr="008E2AE8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 отнесены к вредным условиям труда 3 или 4 степени</w:t>
      </w:r>
      <w:r w:rsidR="00535B95" w:rsidRPr="008E2AE8">
        <w:rPr>
          <w:rFonts w:ascii="Times New Roman" w:hAnsi="Times New Roman" w:cs="Times New Roman"/>
          <w:sz w:val="24"/>
          <w:szCs w:val="24"/>
        </w:rPr>
        <w:t>.</w:t>
      </w:r>
    </w:p>
    <w:p w:rsidR="00131E5F" w:rsidRPr="008E2AE8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8E2AE8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131E5F" w:rsidRPr="008E2AE8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131E5F" w:rsidRPr="008E2AE8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в) обеспечение внутрисменных п</w:t>
      </w:r>
      <w:r w:rsidR="00052C83" w:rsidRPr="008E2AE8">
        <w:rPr>
          <w:rFonts w:ascii="Times New Roman" w:hAnsi="Times New Roman" w:cs="Times New Roman"/>
          <w:sz w:val="24"/>
          <w:szCs w:val="24"/>
        </w:rPr>
        <w:t>ерерывов для отдыха работников</w:t>
      </w:r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131E5F" w:rsidRPr="008E2AE8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764146" w:rsidRPr="008E2AE8" w:rsidRDefault="00FC076B" w:rsidP="008E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2.9</w:t>
      </w:r>
      <w:r w:rsidR="00052C83" w:rsidRPr="008E2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4146" w:rsidRPr="008E2AE8">
        <w:rPr>
          <w:rFonts w:ascii="Times New Roman" w:hAnsi="Times New Roman" w:cs="Times New Roman"/>
          <w:b/>
          <w:i/>
          <w:sz w:val="24"/>
          <w:szCs w:val="24"/>
        </w:rPr>
        <w:t>Обеспечение работников средствами индивидуальной защиты, смывающими и обезвреживающими средствами</w:t>
      </w:r>
    </w:p>
    <w:p w:rsidR="004001D2" w:rsidRPr="008E2AE8" w:rsidRDefault="0043296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E8">
        <w:rPr>
          <w:rFonts w:ascii="Times New Roman" w:hAnsi="Times New Roman" w:cs="Times New Roman"/>
          <w:sz w:val="24"/>
          <w:szCs w:val="24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</w:t>
      </w:r>
      <w:r w:rsidR="00052C83" w:rsidRPr="008E2AE8">
        <w:rPr>
          <w:rFonts w:ascii="Times New Roman" w:hAnsi="Times New Roman" w:cs="Times New Roman"/>
          <w:sz w:val="24"/>
          <w:szCs w:val="24"/>
        </w:rPr>
        <w:t>нием, работникам образовательного учреждения</w:t>
      </w:r>
      <w:r w:rsidRPr="008E2AE8">
        <w:rPr>
          <w:rFonts w:ascii="Times New Roman" w:hAnsi="Times New Roman" w:cs="Times New Roman"/>
          <w:sz w:val="24"/>
          <w:szCs w:val="24"/>
        </w:rPr>
        <w:t xml:space="preserve">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 w:rsidRPr="008E2AE8">
        <w:rPr>
          <w:rFonts w:ascii="Times New Roman" w:hAnsi="Times New Roman" w:cs="Times New Roman"/>
          <w:sz w:val="24"/>
          <w:szCs w:val="24"/>
        </w:rPr>
        <w:t xml:space="preserve"> (далее – СИЗ)</w:t>
      </w:r>
      <w:r w:rsidRPr="008E2AE8">
        <w:rPr>
          <w:rFonts w:ascii="Times New Roman" w:hAnsi="Times New Roman" w:cs="Times New Roman"/>
          <w:sz w:val="24"/>
          <w:szCs w:val="24"/>
        </w:rPr>
        <w:t>, а также смывающие и (или) обезвреживающие средства в соответствии с типовыми нормами</w:t>
      </w:r>
      <w:r w:rsidR="00052C83" w:rsidRPr="008E2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1D2" w:rsidRPr="008E2AE8" w:rsidRDefault="004001D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8E2AE8">
          <w:rPr>
            <w:rFonts w:ascii="Times New Roman" w:hAnsi="Times New Roman" w:cs="Times New Roman"/>
            <w:sz w:val="24"/>
            <w:szCs w:val="24"/>
          </w:rPr>
          <w:t>типовыми нормами</w:t>
        </w:r>
      </w:hyperlink>
      <w:r w:rsidRPr="008E2AE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>.</w:t>
      </w:r>
    </w:p>
    <w:p w:rsidR="00432967" w:rsidRPr="008E2AE8" w:rsidRDefault="0043296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организации процедуры обеспечения работников образовате</w:t>
      </w:r>
      <w:r w:rsidR="000D4B7B" w:rsidRPr="008E2AE8">
        <w:rPr>
          <w:rFonts w:ascii="Times New Roman" w:hAnsi="Times New Roman" w:cs="Times New Roman"/>
          <w:sz w:val="24"/>
          <w:szCs w:val="24"/>
        </w:rPr>
        <w:t>л</w:t>
      </w:r>
      <w:r w:rsidR="00052C83" w:rsidRPr="008E2AE8">
        <w:rPr>
          <w:rFonts w:ascii="Times New Roman" w:hAnsi="Times New Roman" w:cs="Times New Roman"/>
          <w:sz w:val="24"/>
          <w:szCs w:val="24"/>
        </w:rPr>
        <w:t>ьного учреждения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 смывающими и обезвреживающими средствами </w:t>
      </w:r>
      <w:r w:rsidR="00052C83" w:rsidRPr="008E2AE8">
        <w:rPr>
          <w:rFonts w:ascii="Times New Roman" w:hAnsi="Times New Roman" w:cs="Times New Roman"/>
          <w:sz w:val="24"/>
          <w:szCs w:val="24"/>
        </w:rPr>
        <w:t xml:space="preserve"> заведующий ДОУ</w:t>
      </w:r>
      <w:r w:rsidRPr="008E2AE8">
        <w:rPr>
          <w:rFonts w:ascii="Times New Roman" w:hAnsi="Times New Roman" w:cs="Times New Roman"/>
          <w:sz w:val="24"/>
          <w:szCs w:val="24"/>
        </w:rPr>
        <w:t>:</w:t>
      </w:r>
    </w:p>
    <w:p w:rsidR="000D4B7B" w:rsidRPr="008E2AE8" w:rsidRDefault="000D4B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а) </w:t>
      </w:r>
      <w:r w:rsidR="00CB7751" w:rsidRPr="008E2AE8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8E2AE8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8E2AE8" w:rsidRDefault="0043296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б) </w:t>
      </w:r>
      <w:r w:rsidR="00CC0FAE" w:rsidRPr="008E2AE8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Pr="008E2AE8">
        <w:rPr>
          <w:rFonts w:ascii="Times New Roman" w:hAnsi="Times New Roman" w:cs="Times New Roman"/>
          <w:sz w:val="24"/>
          <w:szCs w:val="24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стирки и ремонта средств индивидуальной защиты;</w:t>
      </w:r>
    </w:p>
    <w:p w:rsidR="000D4B7B" w:rsidRPr="008E2AE8" w:rsidRDefault="000D4B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в) </w:t>
      </w:r>
      <w:r w:rsidR="00CC0FAE" w:rsidRPr="008E2AE8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Pr="008E2AE8">
        <w:rPr>
          <w:rFonts w:ascii="Times New Roman" w:hAnsi="Times New Roman" w:cs="Times New Roman"/>
          <w:sz w:val="24"/>
          <w:szCs w:val="24"/>
        </w:rPr>
        <w:t>контроль за</w:t>
      </w:r>
      <w:r w:rsidR="00CB7751" w:rsidRPr="008E2AE8"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="00CC0FAE" w:rsidRPr="008E2AE8">
        <w:rPr>
          <w:rFonts w:ascii="Times New Roman" w:hAnsi="Times New Roman" w:cs="Times New Roman"/>
          <w:sz w:val="24"/>
          <w:szCs w:val="24"/>
        </w:rPr>
        <w:t>выдачей работникам специальной одежды, специальной обуви и других средств</w:t>
      </w:r>
      <w:r w:rsidRPr="008E2AE8">
        <w:rPr>
          <w:rFonts w:ascii="Times New Roman" w:hAnsi="Times New Roman" w:cs="Times New Roman"/>
          <w:sz w:val="24"/>
          <w:szCs w:val="24"/>
        </w:rPr>
        <w:t xml:space="preserve"> индивидуальной защиты, </w:t>
      </w:r>
      <w:r w:rsidR="00CC0FAE" w:rsidRPr="008E2AE8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Pr="008E2AE8">
        <w:rPr>
          <w:rFonts w:ascii="Times New Roman" w:hAnsi="Times New Roman" w:cs="Times New Roman"/>
          <w:sz w:val="24"/>
          <w:szCs w:val="24"/>
        </w:rPr>
        <w:t>смывающими и обезвреживающими средствами</w:t>
      </w:r>
      <w:r w:rsidR="00CC0FAE" w:rsidRPr="008E2AE8">
        <w:rPr>
          <w:rFonts w:ascii="Times New Roman" w:hAnsi="Times New Roman" w:cs="Times New Roman"/>
          <w:sz w:val="24"/>
          <w:szCs w:val="24"/>
        </w:rPr>
        <w:t>.</w:t>
      </w:r>
    </w:p>
    <w:p w:rsidR="004001D2" w:rsidRPr="008E2AE8" w:rsidRDefault="004001D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Координацию и контроль обеспечения работников средствами индивидуальной защиты, а также их хранения, оценки состояния и исправности осуществляет </w:t>
      </w:r>
      <w:r w:rsidR="00E72381" w:rsidRPr="008E2AE8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r w:rsidRPr="008E2AE8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447668" w:rsidRPr="008E2AE8" w:rsidRDefault="0044766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Перечень рабочих мест и список работников, для которых необходима выдача смывающих и (или) обезвреживающих средств, составляются и утверждаются работодателем с учетом мнения выборного органа первичной профсоюзной организации</w:t>
      </w:r>
      <w:r w:rsidR="00E72381" w:rsidRPr="008E2AE8">
        <w:rPr>
          <w:rFonts w:ascii="Times New Roman" w:hAnsi="Times New Roman" w:cs="Times New Roman"/>
          <w:sz w:val="24"/>
          <w:szCs w:val="24"/>
        </w:rPr>
        <w:t>.</w:t>
      </w:r>
    </w:p>
    <w:p w:rsidR="000E5BF2" w:rsidRPr="008E2AE8" w:rsidRDefault="000E5BF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Выдача работникам средств индивидуальной защиты, смывающих и обезвреживающих сре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98293C" w:rsidRPr="008E2AE8" w:rsidRDefault="0098293C" w:rsidP="00B6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10A" w:rsidRPr="008E2AE8" w:rsidRDefault="00FC076B" w:rsidP="008E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2.10</w:t>
      </w:r>
      <w:r w:rsidR="00B67DFC" w:rsidRPr="008E2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B310A" w:rsidRPr="008E2AE8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безопасного выполнения подрядных работи снабжения безопасной продукцией</w:t>
      </w:r>
    </w:p>
    <w:p w:rsidR="006B310A" w:rsidRPr="008E2AE8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С целью организации проведения подрядных работ или снабжения безопасной продукцией </w:t>
      </w:r>
      <w:r w:rsidR="00E72381" w:rsidRPr="008E2AE8">
        <w:rPr>
          <w:rFonts w:ascii="Times New Roman" w:hAnsi="Times New Roman" w:cs="Times New Roman"/>
          <w:sz w:val="24"/>
          <w:szCs w:val="24"/>
        </w:rPr>
        <w:t xml:space="preserve"> заведующий ДОУ</w:t>
      </w:r>
      <w:r w:rsidRPr="008E2AE8">
        <w:rPr>
          <w:rFonts w:ascii="Times New Roman" w:hAnsi="Times New Roman" w:cs="Times New Roman"/>
          <w:sz w:val="24"/>
          <w:szCs w:val="24"/>
        </w:rPr>
        <w:t xml:space="preserve">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8E2AE8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8E2AE8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6B310A" w:rsidRPr="008E2AE8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б) эффективная связь и </w:t>
      </w:r>
      <w:r w:rsidR="007E387B" w:rsidRPr="008E2AE8">
        <w:rPr>
          <w:rFonts w:ascii="Times New Roman" w:hAnsi="Times New Roman" w:cs="Times New Roman"/>
          <w:sz w:val="24"/>
          <w:szCs w:val="24"/>
        </w:rPr>
        <w:t>взаимодействие с дол</w:t>
      </w:r>
      <w:r w:rsidR="00E72381" w:rsidRPr="008E2AE8">
        <w:rPr>
          <w:rFonts w:ascii="Times New Roman" w:hAnsi="Times New Roman" w:cs="Times New Roman"/>
          <w:sz w:val="24"/>
          <w:szCs w:val="24"/>
        </w:rPr>
        <w:t>жностными лицами образовательного учреждения</w:t>
      </w:r>
      <w:r w:rsidRPr="008E2AE8">
        <w:rPr>
          <w:rFonts w:ascii="Times New Roman" w:hAnsi="Times New Roman" w:cs="Times New Roman"/>
          <w:sz w:val="24"/>
          <w:szCs w:val="24"/>
        </w:rPr>
        <w:t>до начала работы;</w:t>
      </w:r>
    </w:p>
    <w:p w:rsidR="006B310A" w:rsidRPr="008E2AE8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в) информирование работников подрядчика или поставщика </w:t>
      </w:r>
      <w:r w:rsidR="002D2CD9" w:rsidRPr="008E2AE8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8E2AE8">
        <w:rPr>
          <w:rFonts w:ascii="Times New Roman" w:hAnsi="Times New Roman" w:cs="Times New Roman"/>
          <w:sz w:val="24"/>
          <w:szCs w:val="24"/>
        </w:rPr>
        <w:t>об условиях труда</w:t>
      </w:r>
      <w:r w:rsidR="002D2CD9" w:rsidRPr="008E2AE8">
        <w:rPr>
          <w:rFonts w:ascii="Times New Roman" w:hAnsi="Times New Roman" w:cs="Times New Roman"/>
          <w:sz w:val="24"/>
          <w:szCs w:val="24"/>
        </w:rPr>
        <w:t xml:space="preserve"> и</w:t>
      </w:r>
      <w:r w:rsidRPr="008E2AE8">
        <w:rPr>
          <w:rFonts w:ascii="Times New Roman" w:hAnsi="Times New Roman" w:cs="Times New Roman"/>
          <w:sz w:val="24"/>
          <w:szCs w:val="24"/>
        </w:rPr>
        <w:t xml:space="preserve"> имеющихся опасностях</w:t>
      </w:r>
      <w:r w:rsidR="00E72381" w:rsidRPr="008E2AE8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6B310A" w:rsidRPr="008E2AE8" w:rsidRDefault="00E7238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г</w:t>
      </w:r>
      <w:r w:rsidR="006B310A" w:rsidRPr="008E2AE8">
        <w:rPr>
          <w:rFonts w:ascii="Times New Roman" w:hAnsi="Times New Roman" w:cs="Times New Roman"/>
          <w:sz w:val="24"/>
          <w:szCs w:val="24"/>
        </w:rPr>
        <w:t xml:space="preserve">) контроль </w:t>
      </w:r>
      <w:r w:rsidR="007E387B" w:rsidRPr="008E2AE8">
        <w:rPr>
          <w:rFonts w:ascii="Times New Roman" w:hAnsi="Times New Roman" w:cs="Times New Roman"/>
          <w:sz w:val="24"/>
          <w:szCs w:val="24"/>
        </w:rPr>
        <w:t>выполнения</w:t>
      </w:r>
      <w:r w:rsidR="006B310A" w:rsidRPr="008E2AE8">
        <w:rPr>
          <w:rFonts w:ascii="Times New Roman" w:hAnsi="Times New Roman" w:cs="Times New Roman"/>
          <w:sz w:val="24"/>
          <w:szCs w:val="24"/>
        </w:rPr>
        <w:t xml:space="preserve"> подрядчиком или поставщиком </w:t>
      </w:r>
      <w:r w:rsidR="002D2CD9" w:rsidRPr="008E2AE8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6B310A" w:rsidRPr="008E2AE8">
        <w:rPr>
          <w:rFonts w:ascii="Times New Roman" w:hAnsi="Times New Roman" w:cs="Times New Roman"/>
          <w:sz w:val="24"/>
          <w:szCs w:val="24"/>
        </w:rPr>
        <w:t>требований в области охраны труда</w:t>
      </w:r>
      <w:r w:rsidR="002D2CD9" w:rsidRPr="008E2AE8">
        <w:rPr>
          <w:rFonts w:ascii="Times New Roman" w:hAnsi="Times New Roman" w:cs="Times New Roman"/>
          <w:sz w:val="24"/>
          <w:szCs w:val="24"/>
        </w:rPr>
        <w:t xml:space="preserve"> и безопасности образовательного процесса</w:t>
      </w:r>
      <w:r w:rsidR="006B310A" w:rsidRPr="008E2AE8">
        <w:rPr>
          <w:rFonts w:ascii="Times New Roman" w:hAnsi="Times New Roman" w:cs="Times New Roman"/>
          <w:sz w:val="24"/>
          <w:szCs w:val="24"/>
        </w:rPr>
        <w:t>.</w:t>
      </w:r>
    </w:p>
    <w:p w:rsidR="004001D2" w:rsidRPr="008E2AE8" w:rsidRDefault="000F3F9C" w:rsidP="008E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2.11</w:t>
      </w:r>
      <w:r w:rsidR="00B67DFC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F2112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Расследование несчастных случаев </w:t>
      </w:r>
      <w:r w:rsidR="00535B95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с работниками </w:t>
      </w:r>
      <w:r w:rsidR="004F2112"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на производстве и с </w:t>
      </w:r>
      <w:r w:rsidR="00535B95" w:rsidRPr="008E2AE8">
        <w:rPr>
          <w:rFonts w:ascii="Times New Roman" w:hAnsi="Times New Roman" w:cs="Times New Roman"/>
          <w:b/>
          <w:i/>
          <w:sz w:val="24"/>
          <w:szCs w:val="24"/>
        </w:rPr>
        <w:t>обучающимися (воспитанниками)</w:t>
      </w:r>
      <w:r w:rsidR="00614D39" w:rsidRPr="008E2AE8">
        <w:rPr>
          <w:rFonts w:ascii="Times New Roman" w:hAnsi="Times New Roman" w:cs="Times New Roman"/>
          <w:b/>
          <w:i/>
          <w:sz w:val="24"/>
          <w:szCs w:val="24"/>
        </w:rPr>
        <w:t>во время о</w:t>
      </w:r>
      <w:r w:rsidR="004F2112" w:rsidRPr="008E2AE8">
        <w:rPr>
          <w:rFonts w:ascii="Times New Roman" w:hAnsi="Times New Roman" w:cs="Times New Roman"/>
          <w:b/>
          <w:i/>
          <w:sz w:val="24"/>
          <w:szCs w:val="24"/>
        </w:rPr>
        <w:t>бразовательного процесса</w:t>
      </w:r>
    </w:p>
    <w:p w:rsidR="000301E3" w:rsidRPr="008E2AE8" w:rsidRDefault="000301E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Pr="008E2AE8" w:rsidRDefault="004F21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Расследование несчастных случаев </w:t>
      </w:r>
      <w:r w:rsidR="00614D39" w:rsidRPr="008E2AE8">
        <w:rPr>
          <w:rFonts w:ascii="Times New Roman" w:hAnsi="Times New Roman" w:cs="Times New Roman"/>
          <w:sz w:val="24"/>
          <w:szCs w:val="24"/>
        </w:rPr>
        <w:t>-</w:t>
      </w:r>
      <w:r w:rsidRPr="008E2AE8">
        <w:rPr>
          <w:rFonts w:ascii="Times New Roman" w:hAnsi="Times New Roman" w:cs="Times New Roman"/>
          <w:sz w:val="24"/>
          <w:szCs w:val="24"/>
        </w:rPr>
        <w:t xml:space="preserve"> законодательно установленная процедура обязательного </w:t>
      </w:r>
      <w:r w:rsidR="00614D39" w:rsidRPr="008E2AE8">
        <w:rPr>
          <w:rFonts w:ascii="Times New Roman" w:hAnsi="Times New Roman" w:cs="Times New Roman"/>
          <w:sz w:val="24"/>
          <w:szCs w:val="24"/>
        </w:rPr>
        <w:t>изучения</w:t>
      </w:r>
      <w:r w:rsidRPr="008E2AE8">
        <w:rPr>
          <w:rFonts w:ascii="Times New Roman" w:hAnsi="Times New Roman" w:cs="Times New Roman"/>
          <w:sz w:val="24"/>
          <w:szCs w:val="24"/>
        </w:rPr>
        <w:t xml:space="preserve"> обстоятельств и причин повреждений здоровья работников при осуществлении ими действий, обусловленных трудовыми отношениями, а также повреждений здоровья </w:t>
      </w:r>
      <w:r w:rsidR="00614D39" w:rsidRPr="008E2AE8">
        <w:rPr>
          <w:rFonts w:ascii="Times New Roman" w:hAnsi="Times New Roman" w:cs="Times New Roman"/>
          <w:sz w:val="24"/>
          <w:szCs w:val="24"/>
        </w:rPr>
        <w:t>обучающихся (воспитанников)</w:t>
      </w:r>
      <w:r w:rsidRPr="008E2AE8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F2112" w:rsidRPr="008E2AE8" w:rsidRDefault="004F21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Порядок расследования несчастных случаев </w:t>
      </w:r>
      <w:r w:rsidR="00E403C2" w:rsidRPr="008E2AE8">
        <w:rPr>
          <w:rFonts w:ascii="Times New Roman" w:hAnsi="Times New Roman" w:cs="Times New Roman"/>
          <w:sz w:val="24"/>
          <w:szCs w:val="24"/>
        </w:rPr>
        <w:t>на производстве установлен Трудовым кодексом Российской Федерации и определен Положением о</w:t>
      </w:r>
      <w:r w:rsidR="001D5D26" w:rsidRPr="008E2AE8">
        <w:rPr>
          <w:rFonts w:ascii="Times New Roman" w:hAnsi="Times New Roman" w:cs="Times New Roman"/>
          <w:sz w:val="24"/>
          <w:szCs w:val="24"/>
        </w:rPr>
        <w:t>б особенностях расследования несчастных случаев на производстве в отдельных отраслях и организациях.</w:t>
      </w:r>
    </w:p>
    <w:p w:rsidR="00EE7DE8" w:rsidRPr="008E2AE8" w:rsidRDefault="00EE7DE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Расследование несчастных случаев с </w:t>
      </w:r>
      <w:r w:rsidR="00D135F7" w:rsidRPr="008E2AE8">
        <w:rPr>
          <w:rFonts w:ascii="Times New Roman" w:hAnsi="Times New Roman" w:cs="Times New Roman"/>
          <w:sz w:val="24"/>
          <w:szCs w:val="24"/>
        </w:rPr>
        <w:t xml:space="preserve">обучающимися (воспитанниками) </w:t>
      </w:r>
      <w:r w:rsidRPr="008E2AE8">
        <w:rPr>
          <w:rFonts w:ascii="Times New Roman" w:hAnsi="Times New Roman" w:cs="Times New Roman"/>
          <w:sz w:val="24"/>
          <w:szCs w:val="24"/>
        </w:rPr>
        <w:t>во вр</w:t>
      </w:r>
      <w:r w:rsidR="00E72381" w:rsidRPr="008E2AE8">
        <w:rPr>
          <w:rFonts w:ascii="Times New Roman" w:hAnsi="Times New Roman" w:cs="Times New Roman"/>
          <w:sz w:val="24"/>
          <w:szCs w:val="24"/>
        </w:rPr>
        <w:t>емя пребывания в образовательном учреждении</w:t>
      </w:r>
      <w:r w:rsidRPr="008E2AE8">
        <w:rPr>
          <w:rFonts w:ascii="Times New Roman" w:hAnsi="Times New Roman" w:cs="Times New Roman"/>
          <w:sz w:val="24"/>
          <w:szCs w:val="24"/>
        </w:rPr>
        <w:t xml:space="preserve">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 w:rsidRPr="008E2A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35F7" w:rsidRPr="008E2AE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135F7" w:rsidRPr="008E2AE8">
        <w:rPr>
          <w:rFonts w:ascii="Times New Roman" w:hAnsi="Times New Roman" w:cs="Times New Roman"/>
          <w:sz w:val="24"/>
          <w:szCs w:val="24"/>
        </w:rPr>
        <w:t xml:space="preserve"> России)</w:t>
      </w:r>
      <w:r w:rsidRPr="008E2AE8">
        <w:rPr>
          <w:rFonts w:ascii="Times New Roman" w:hAnsi="Times New Roman" w:cs="Times New Roman"/>
          <w:sz w:val="24"/>
          <w:szCs w:val="24"/>
        </w:rPr>
        <w:t>.</w:t>
      </w:r>
    </w:p>
    <w:p w:rsidR="00325708" w:rsidRPr="008E2AE8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E3795" w:rsidRPr="008E2AE8">
        <w:rPr>
          <w:rFonts w:ascii="Times New Roman" w:hAnsi="Times New Roman" w:cs="Times New Roman"/>
          <w:sz w:val="24"/>
          <w:szCs w:val="24"/>
        </w:rPr>
        <w:t xml:space="preserve">реагирования </w:t>
      </w:r>
      <w:r w:rsidR="004A7AAE" w:rsidRPr="008E2AE8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="003E3795" w:rsidRPr="008E2AE8">
        <w:rPr>
          <w:rFonts w:ascii="Times New Roman" w:hAnsi="Times New Roman" w:cs="Times New Roman"/>
          <w:sz w:val="24"/>
          <w:szCs w:val="24"/>
        </w:rPr>
        <w:t xml:space="preserve"> на несчастный случай</w:t>
      </w:r>
      <w:r w:rsidRPr="008E2AE8">
        <w:rPr>
          <w:rFonts w:ascii="Times New Roman" w:hAnsi="Times New Roman" w:cs="Times New Roman"/>
          <w:sz w:val="24"/>
          <w:szCs w:val="24"/>
        </w:rPr>
        <w:t>:</w:t>
      </w:r>
    </w:p>
    <w:p w:rsidR="00325708" w:rsidRPr="008E2AE8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 немедленное оказание первой помощи пострадавшему;</w:t>
      </w:r>
    </w:p>
    <w:p w:rsidR="00325708" w:rsidRPr="008E2AE8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lastRenderedPageBreak/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Pr="008E2AE8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 w:rsidRPr="008E2AE8">
        <w:rPr>
          <w:rFonts w:ascii="Times New Roman" w:hAnsi="Times New Roman" w:cs="Times New Roman"/>
          <w:sz w:val="24"/>
          <w:szCs w:val="24"/>
        </w:rPr>
        <w:t>.</w:t>
      </w:r>
    </w:p>
    <w:p w:rsidR="003E3795" w:rsidRPr="008E2AE8" w:rsidRDefault="003E379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Результаты реагирования на аварии, несчастные случаи и профессиональные заболевания оформляются </w:t>
      </w:r>
      <w:r w:rsidR="00E72381" w:rsidRPr="008E2AE8">
        <w:rPr>
          <w:rFonts w:ascii="Times New Roman" w:hAnsi="Times New Roman" w:cs="Times New Roman"/>
          <w:sz w:val="24"/>
          <w:szCs w:val="24"/>
        </w:rPr>
        <w:t xml:space="preserve"> заведующим ДОУ</w:t>
      </w:r>
      <w:r w:rsidRPr="008E2AE8">
        <w:rPr>
          <w:rFonts w:ascii="Times New Roman" w:hAnsi="Times New Roman" w:cs="Times New Roman"/>
          <w:sz w:val="24"/>
          <w:szCs w:val="24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8E2AE8">
        <w:rPr>
          <w:rFonts w:ascii="Times New Roman" w:hAnsi="Times New Roman" w:cs="Times New Roman"/>
          <w:sz w:val="24"/>
          <w:szCs w:val="24"/>
        </w:rPr>
        <w:t>, и предупреждению аналогичных несчастных случаев.</w:t>
      </w:r>
    </w:p>
    <w:p w:rsidR="0098293C" w:rsidRPr="008E2AE8" w:rsidRDefault="0098293C" w:rsidP="008E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93C" w:rsidRPr="008E2AE8" w:rsidRDefault="00B67DFC" w:rsidP="00982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3</w:t>
      </w:r>
      <w:r w:rsidRPr="008E2AE8">
        <w:rPr>
          <w:rFonts w:ascii="Times New Roman" w:hAnsi="Times New Roman" w:cs="Times New Roman"/>
          <w:sz w:val="24"/>
          <w:szCs w:val="24"/>
        </w:rPr>
        <w:t xml:space="preserve">. </w:t>
      </w:r>
      <w:r w:rsidR="00B52DD6" w:rsidRPr="008E2AE8">
        <w:rPr>
          <w:rFonts w:ascii="Times New Roman" w:hAnsi="Times New Roman" w:cs="Times New Roman"/>
          <w:b/>
          <w:sz w:val="24"/>
          <w:szCs w:val="24"/>
        </w:rPr>
        <w:t>Планирование мероприятий по организации процедур</w:t>
      </w:r>
    </w:p>
    <w:p w:rsidR="00083089" w:rsidRPr="008E2AE8" w:rsidRDefault="00083089" w:rsidP="008E2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8E2AE8" w:rsidRDefault="000E5BF2" w:rsidP="008E2AE8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Планирование основано на результатах информации, содержащей:</w:t>
      </w:r>
    </w:p>
    <w:p w:rsidR="000E5BF2" w:rsidRPr="008E2AE8" w:rsidRDefault="000E5BF2" w:rsidP="008E2AE8">
      <w:pPr>
        <w:pStyle w:val="a5"/>
        <w:numPr>
          <w:ilvl w:val="0"/>
          <w:numId w:val="27"/>
        </w:numPr>
        <w:tabs>
          <w:tab w:val="left" w:pos="48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требования законодательных и иных нормативных правовых актов</w:t>
      </w:r>
      <w:r w:rsidR="00F2737B" w:rsidRPr="008E2AE8">
        <w:rPr>
          <w:rFonts w:ascii="Times New Roman" w:eastAsia="Calibri" w:hAnsi="Times New Roman" w:cs="Times New Roman"/>
          <w:sz w:val="24"/>
          <w:szCs w:val="24"/>
        </w:rPr>
        <w:t xml:space="preserve"> по охране труда и безопасности образовательного процесса</w:t>
      </w:r>
      <w:r w:rsidRPr="008E2A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7AAE" w:rsidRPr="008E2AE8" w:rsidRDefault="000E5BF2" w:rsidP="008E2AE8">
      <w:pPr>
        <w:pStyle w:val="a5"/>
        <w:numPr>
          <w:ilvl w:val="0"/>
          <w:numId w:val="27"/>
        </w:numPr>
        <w:tabs>
          <w:tab w:val="left" w:pos="48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результаты специальной оценки усло</w:t>
      </w:r>
      <w:r w:rsidR="0027664D" w:rsidRPr="008E2AE8">
        <w:rPr>
          <w:rFonts w:ascii="Times New Roman" w:eastAsia="Calibri" w:hAnsi="Times New Roman" w:cs="Times New Roman"/>
          <w:sz w:val="24"/>
          <w:szCs w:val="24"/>
        </w:rPr>
        <w:t xml:space="preserve">вий труда, </w:t>
      </w:r>
    </w:p>
    <w:p w:rsidR="000E5BF2" w:rsidRPr="008E2AE8" w:rsidRDefault="0027664D" w:rsidP="008E2AE8">
      <w:pPr>
        <w:pStyle w:val="a5"/>
        <w:numPr>
          <w:ilvl w:val="0"/>
          <w:numId w:val="27"/>
        </w:numPr>
        <w:tabs>
          <w:tab w:val="left" w:pos="48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0E5BF2" w:rsidRPr="008E2AE8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производственного травматизма, травматизма </w:t>
      </w:r>
      <w:r w:rsidR="004A7AAE" w:rsidRPr="008E2AE8">
        <w:rPr>
          <w:rFonts w:ascii="Times New Roman" w:eastAsia="Calibri" w:hAnsi="Times New Roman" w:cs="Times New Roman"/>
          <w:sz w:val="24"/>
          <w:szCs w:val="24"/>
        </w:rPr>
        <w:t xml:space="preserve">детей во время образовательного процесса, </w:t>
      </w:r>
      <w:r w:rsidR="000E5BF2" w:rsidRPr="008E2AE8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заболеваемости</w:t>
      </w:r>
      <w:r w:rsidR="00AB4D5F" w:rsidRPr="008E2AE8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оценку уровня </w:t>
      </w:r>
      <w:r w:rsidR="00AB4D5F" w:rsidRPr="008E2AE8">
        <w:rPr>
          <w:rFonts w:ascii="Times New Roman" w:eastAsia="Calibri" w:hAnsi="Times New Roman" w:cs="Times New Roman"/>
          <w:sz w:val="24"/>
          <w:szCs w:val="24"/>
        </w:rPr>
        <w:t>профессиональных рисков</w:t>
      </w:r>
      <w:r w:rsidR="000E5BF2" w:rsidRPr="008E2A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5BF2" w:rsidRPr="008E2AE8" w:rsidRDefault="000E5BF2" w:rsidP="008E2AE8">
      <w:pPr>
        <w:pStyle w:val="a5"/>
        <w:numPr>
          <w:ilvl w:val="0"/>
          <w:numId w:val="27"/>
        </w:numPr>
        <w:tabs>
          <w:tab w:val="left" w:pos="48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предписаний представителей органов государственного контроля </w:t>
      </w:r>
      <w:r w:rsidR="00D135F7" w:rsidRPr="008E2AE8">
        <w:rPr>
          <w:rFonts w:ascii="Times New Roman" w:eastAsia="Calibri" w:hAnsi="Times New Roman" w:cs="Times New Roman"/>
          <w:sz w:val="24"/>
          <w:szCs w:val="24"/>
        </w:rPr>
        <w:t>(</w:t>
      </w:r>
      <w:r w:rsidRPr="008E2AE8">
        <w:rPr>
          <w:rFonts w:ascii="Times New Roman" w:eastAsia="Calibri" w:hAnsi="Times New Roman" w:cs="Times New Roman"/>
          <w:sz w:val="24"/>
          <w:szCs w:val="24"/>
        </w:rPr>
        <w:t>надзора</w:t>
      </w:r>
      <w:r w:rsidR="00D135F7" w:rsidRPr="008E2AE8">
        <w:rPr>
          <w:rFonts w:ascii="Times New Roman" w:eastAsia="Calibri" w:hAnsi="Times New Roman" w:cs="Times New Roman"/>
          <w:sz w:val="24"/>
          <w:szCs w:val="24"/>
        </w:rPr>
        <w:t>)</w:t>
      </w: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, представлений </w:t>
      </w:r>
      <w:r w:rsidR="00AB4D5F" w:rsidRPr="008E2AE8">
        <w:rPr>
          <w:rFonts w:ascii="Times New Roman" w:eastAsia="Calibri" w:hAnsi="Times New Roman" w:cs="Times New Roman"/>
          <w:sz w:val="24"/>
          <w:szCs w:val="24"/>
        </w:rPr>
        <w:t xml:space="preserve">(требований) </w:t>
      </w:r>
      <w:r w:rsidRPr="008E2AE8">
        <w:rPr>
          <w:rFonts w:ascii="Times New Roman" w:eastAsia="Calibri" w:hAnsi="Times New Roman" w:cs="Times New Roman"/>
          <w:sz w:val="24"/>
          <w:szCs w:val="24"/>
        </w:rPr>
        <w:t>технических инспекторов труда Профсоюза</w:t>
      </w:r>
      <w:r w:rsidR="00A65E2B" w:rsidRPr="008E2AE8">
        <w:rPr>
          <w:rFonts w:ascii="Times New Roman" w:eastAsia="Calibri" w:hAnsi="Times New Roman" w:cs="Times New Roman"/>
          <w:sz w:val="24"/>
          <w:szCs w:val="24"/>
        </w:rPr>
        <w:t>и представлений уполномоченного</w:t>
      </w:r>
      <w:r w:rsidR="00B67DFC" w:rsidRPr="008E2AE8">
        <w:rPr>
          <w:rFonts w:ascii="Times New Roman" w:hAnsi="Times New Roman" w:cs="Times New Roman"/>
          <w:sz w:val="24"/>
          <w:szCs w:val="24"/>
        </w:rPr>
        <w:t>(доверенного) лица профсоюзного комитета</w:t>
      </w:r>
      <w:r w:rsidR="00A65E2B" w:rsidRPr="008E2AE8">
        <w:rPr>
          <w:rFonts w:ascii="Times New Roman" w:eastAsia="Calibri" w:hAnsi="Times New Roman" w:cs="Times New Roman"/>
          <w:sz w:val="24"/>
          <w:szCs w:val="24"/>
        </w:rPr>
        <w:t xml:space="preserve"> по охране труда образовательного учреждения</w:t>
      </w:r>
      <w:r w:rsidRPr="008E2A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737B" w:rsidRPr="008E2AE8" w:rsidRDefault="00F2737B" w:rsidP="008E2A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В Плане отражаются:</w:t>
      </w:r>
    </w:p>
    <w:p w:rsidR="00F2737B" w:rsidRPr="008E2AE8" w:rsidRDefault="00F2737B" w:rsidP="008E2A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а) результаты проведенного </w:t>
      </w:r>
      <w:r w:rsidR="00A65E2B" w:rsidRPr="008E2AE8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Pr="008E2AE8">
        <w:rPr>
          <w:rFonts w:ascii="Times New Roman" w:hAnsi="Times New Roman" w:cs="Times New Roman"/>
          <w:sz w:val="24"/>
          <w:szCs w:val="24"/>
        </w:rPr>
        <w:t xml:space="preserve"> по охране труда анализа состояния условий и</w:t>
      </w:r>
      <w:r w:rsidR="00A65E2B" w:rsidRPr="008E2AE8">
        <w:rPr>
          <w:rFonts w:ascii="Times New Roman" w:hAnsi="Times New Roman" w:cs="Times New Roman"/>
          <w:sz w:val="24"/>
          <w:szCs w:val="24"/>
        </w:rPr>
        <w:t xml:space="preserve"> охраны труда</w:t>
      </w:r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F2737B" w:rsidRPr="008E2AE8" w:rsidRDefault="00F2737B" w:rsidP="008E2A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F2737B" w:rsidRPr="008E2AE8" w:rsidRDefault="00F2737B" w:rsidP="008E2A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F2737B" w:rsidRPr="008E2AE8" w:rsidRDefault="00F2737B" w:rsidP="008E2A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F2737B" w:rsidRPr="008E2AE8" w:rsidRDefault="00F2737B" w:rsidP="008E2A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</w:t>
      </w:r>
      <w:r w:rsidR="003E7ABC" w:rsidRPr="008E2AE8">
        <w:rPr>
          <w:rFonts w:ascii="Times New Roman" w:hAnsi="Times New Roman" w:cs="Times New Roman"/>
          <w:sz w:val="24"/>
          <w:szCs w:val="24"/>
        </w:rPr>
        <w:t>водимых при реализации процедур</w:t>
      </w:r>
      <w:r w:rsidRPr="008E2AE8">
        <w:rPr>
          <w:rFonts w:ascii="Times New Roman" w:hAnsi="Times New Roman" w:cs="Times New Roman"/>
          <w:sz w:val="24"/>
          <w:szCs w:val="24"/>
        </w:rPr>
        <w:t>;</w:t>
      </w:r>
    </w:p>
    <w:p w:rsidR="00F2737B" w:rsidRPr="008E2AE8" w:rsidRDefault="00F2737B" w:rsidP="008E2A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0E5BF2" w:rsidRPr="008E2AE8" w:rsidRDefault="000E5BF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План формируется с учетом </w:t>
      </w:r>
      <w:r w:rsidR="00CE3387" w:rsidRPr="008E2AE8">
        <w:rPr>
          <w:rFonts w:ascii="Times New Roman" w:eastAsia="Calibri" w:hAnsi="Times New Roman" w:cs="Times New Roman"/>
          <w:sz w:val="24"/>
          <w:szCs w:val="24"/>
        </w:rPr>
        <w:t>Т</w:t>
      </w:r>
      <w:r w:rsidRPr="008E2AE8">
        <w:rPr>
          <w:rFonts w:ascii="Times New Roman" w:eastAsia="Calibri" w:hAnsi="Times New Roman" w:cs="Times New Roman"/>
          <w:sz w:val="24"/>
          <w:szCs w:val="24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 w:rsidRPr="008E2AE8">
        <w:rPr>
          <w:rFonts w:ascii="Times New Roman" w:eastAsia="Calibri" w:hAnsi="Times New Roman" w:cs="Times New Roman"/>
          <w:sz w:val="24"/>
          <w:szCs w:val="24"/>
        </w:rPr>
        <w:t xml:space="preserve"> (Минтруд России)</w:t>
      </w:r>
      <w:r w:rsidRPr="008E2A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2AE8" w:rsidRDefault="008E2AE8" w:rsidP="00B67D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36E" w:rsidRPr="008E2AE8" w:rsidRDefault="00B67DFC" w:rsidP="00B67DF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E2AE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3236E" w:rsidRPr="008E2AE8">
        <w:rPr>
          <w:rFonts w:ascii="Times New Roman" w:hAnsi="Times New Roman" w:cs="Times New Roman"/>
          <w:b/>
          <w:sz w:val="24"/>
          <w:szCs w:val="24"/>
        </w:rPr>
        <w:t>Контроль функционирования СУОТ и мониторинг реализации процедур</w:t>
      </w:r>
    </w:p>
    <w:p w:rsidR="00C8432B" w:rsidRPr="008E2AE8" w:rsidRDefault="00C843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Осуществление </w:t>
      </w:r>
      <w:proofErr w:type="gramStart"/>
      <w:r w:rsidRPr="008E2AE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8E2AE8" w:rsidRDefault="00C8432B" w:rsidP="008E2AE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проверку (обследование) состояни</w:t>
      </w:r>
      <w:r w:rsidR="00A65E2B" w:rsidRPr="008E2AE8">
        <w:rPr>
          <w:rFonts w:ascii="Times New Roman" w:eastAsia="Calibri" w:hAnsi="Times New Roman" w:cs="Times New Roman"/>
          <w:sz w:val="24"/>
          <w:szCs w:val="24"/>
        </w:rPr>
        <w:t>я охраны труда в образовательном учреждении</w:t>
      </w: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 и соответствие условий труда на рабочих местах требованиям охраны труда;</w:t>
      </w:r>
    </w:p>
    <w:p w:rsidR="00C8432B" w:rsidRPr="008E2AE8" w:rsidRDefault="00C8432B" w:rsidP="008E2AE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="00A65E2B" w:rsidRPr="008E2AE8">
        <w:rPr>
          <w:rFonts w:ascii="Times New Roman" w:eastAsia="Calibri" w:hAnsi="Times New Roman" w:cs="Times New Roman"/>
          <w:sz w:val="24"/>
          <w:szCs w:val="24"/>
        </w:rPr>
        <w:t xml:space="preserve">работниками образовательного учреждения </w:t>
      </w:r>
      <w:r w:rsidRPr="008E2AE8">
        <w:rPr>
          <w:rFonts w:ascii="Times New Roman" w:eastAsia="Calibri" w:hAnsi="Times New Roman" w:cs="Times New Roman"/>
          <w:sz w:val="24"/>
          <w:szCs w:val="24"/>
        </w:rPr>
        <w:t>обязанностей по охране труда;</w:t>
      </w:r>
    </w:p>
    <w:p w:rsidR="00C8432B" w:rsidRPr="008E2AE8" w:rsidRDefault="00C8432B" w:rsidP="008E2AE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выявление и предупреждение нарушений требований охраны труда;</w:t>
      </w:r>
    </w:p>
    <w:p w:rsidR="00C8432B" w:rsidRPr="008E2AE8" w:rsidRDefault="00C8432B" w:rsidP="008E2AE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принятие мер по устранению выявленных недостатков</w:t>
      </w:r>
      <w:r w:rsidR="004C2B2B" w:rsidRPr="008E2A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B2B" w:rsidRPr="008E2AE8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В</w:t>
      </w:r>
      <w:r w:rsidR="00F17E1B" w:rsidRPr="008E2AE8"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8E2AE8">
        <w:rPr>
          <w:rFonts w:ascii="Times New Roman" w:hAnsi="Times New Roman" w:cs="Times New Roman"/>
          <w:sz w:val="24"/>
          <w:szCs w:val="24"/>
        </w:rPr>
        <w:t xml:space="preserve">функционирования СУОТосуществляются два основных вида контроля: </w:t>
      </w:r>
    </w:p>
    <w:p w:rsidR="004C2B2B" w:rsidRPr="008E2AE8" w:rsidRDefault="00A65E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2976" w:rsidRPr="008E2AE8">
        <w:rPr>
          <w:rFonts w:ascii="Times New Roman" w:hAnsi="Times New Roman" w:cs="Times New Roman"/>
          <w:sz w:val="24"/>
          <w:szCs w:val="24"/>
        </w:rPr>
        <w:t>административно-общественн</w:t>
      </w:r>
      <w:r w:rsidR="004C2B2B" w:rsidRPr="008E2AE8">
        <w:rPr>
          <w:rFonts w:ascii="Times New Roman" w:hAnsi="Times New Roman" w:cs="Times New Roman"/>
          <w:sz w:val="24"/>
          <w:szCs w:val="24"/>
        </w:rPr>
        <w:t>ый</w:t>
      </w:r>
      <w:r w:rsidR="005F2976" w:rsidRPr="008E2AE8">
        <w:rPr>
          <w:rFonts w:ascii="Times New Roman" w:hAnsi="Times New Roman" w:cs="Times New Roman"/>
          <w:sz w:val="24"/>
          <w:szCs w:val="24"/>
        </w:rPr>
        <w:t xml:space="preserve"> трех</w:t>
      </w:r>
      <w:r w:rsidR="00F17E1B" w:rsidRPr="008E2AE8">
        <w:rPr>
          <w:rFonts w:ascii="Times New Roman" w:hAnsi="Times New Roman" w:cs="Times New Roman"/>
          <w:sz w:val="24"/>
          <w:szCs w:val="24"/>
        </w:rPr>
        <w:t>ступенчат</w:t>
      </w:r>
      <w:r w:rsidR="004C2B2B" w:rsidRPr="008E2AE8">
        <w:rPr>
          <w:rFonts w:ascii="Times New Roman" w:hAnsi="Times New Roman" w:cs="Times New Roman"/>
          <w:sz w:val="24"/>
          <w:szCs w:val="24"/>
        </w:rPr>
        <w:t>ый</w:t>
      </w:r>
      <w:r w:rsidR="00F17E1B" w:rsidRPr="008E2AE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C2B2B" w:rsidRPr="008E2AE8">
        <w:rPr>
          <w:rFonts w:ascii="Times New Roman" w:hAnsi="Times New Roman" w:cs="Times New Roman"/>
          <w:sz w:val="24"/>
          <w:szCs w:val="24"/>
        </w:rPr>
        <w:t>ь по охране труда;</w:t>
      </w:r>
    </w:p>
    <w:p w:rsidR="00F17E1B" w:rsidRPr="008E2AE8" w:rsidRDefault="00A65E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 -</w:t>
      </w:r>
      <w:r w:rsidR="004C2B2B" w:rsidRPr="008E2AE8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="004C2B2B" w:rsidRPr="008E2A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2B2B" w:rsidRPr="008E2AE8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 w:rsidRPr="008E2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A1C" w:rsidRPr="008E2AE8" w:rsidRDefault="005F2976" w:rsidP="008E2A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I ступень. </w:t>
      </w:r>
    </w:p>
    <w:p w:rsidR="005F2976" w:rsidRPr="008E2AE8" w:rsidRDefault="005F2976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Ежедневный </w:t>
      </w:r>
      <w:r w:rsidR="00F50D48" w:rsidRPr="008E2AE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C4D1B" w:rsidRPr="008E2AE8">
        <w:rPr>
          <w:rFonts w:ascii="Times New Roman" w:hAnsi="Times New Roman" w:cs="Times New Roman"/>
          <w:sz w:val="24"/>
          <w:szCs w:val="24"/>
        </w:rPr>
        <w:t xml:space="preserve">со стороны работников </w:t>
      </w:r>
      <w:r w:rsidR="000D2190" w:rsidRPr="008E2AE8">
        <w:rPr>
          <w:rFonts w:ascii="Times New Roman" w:hAnsi="Times New Roman" w:cs="Times New Roman"/>
          <w:sz w:val="24"/>
          <w:szCs w:val="24"/>
        </w:rPr>
        <w:t xml:space="preserve">за </w:t>
      </w:r>
      <w:r w:rsidR="00F50D48" w:rsidRPr="008E2AE8">
        <w:rPr>
          <w:rFonts w:ascii="Times New Roman" w:hAnsi="Times New Roman"/>
          <w:sz w:val="24"/>
          <w:szCs w:val="24"/>
        </w:rPr>
        <w:t>состоянием</w:t>
      </w:r>
      <w:r w:rsidR="00AC4D1B" w:rsidRPr="008E2AE8">
        <w:rPr>
          <w:rFonts w:ascii="Times New Roman" w:hAnsi="Times New Roman"/>
          <w:sz w:val="24"/>
          <w:szCs w:val="24"/>
        </w:rPr>
        <w:t xml:space="preserve"> рабочих мест</w:t>
      </w:r>
      <w:proofErr w:type="gramStart"/>
      <w:r w:rsidR="00F50D48" w:rsidRPr="008E2AE8">
        <w:rPr>
          <w:rFonts w:ascii="Times New Roman" w:hAnsi="Times New Roman"/>
          <w:sz w:val="24"/>
          <w:szCs w:val="24"/>
        </w:rPr>
        <w:t>,</w:t>
      </w:r>
      <w:r w:rsidR="00CC0B92" w:rsidRPr="008E2A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C0B92" w:rsidRPr="008E2AE8">
        <w:rPr>
          <w:rFonts w:ascii="Times New Roman" w:eastAsia="Times New Roman" w:hAnsi="Times New Roman" w:cs="Times New Roman"/>
          <w:sz w:val="24"/>
          <w:szCs w:val="24"/>
        </w:rPr>
        <w:t xml:space="preserve">ыявлением профессиональных рисков на рабочих местах, </w:t>
      </w:r>
      <w:r w:rsidR="00F50D48" w:rsidRPr="008E2AE8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65E2B" w:rsidRPr="008E2AE8">
        <w:rPr>
          <w:rFonts w:ascii="Times New Roman" w:eastAsia="Times New Roman" w:hAnsi="Times New Roman" w:cs="Times New Roman"/>
          <w:sz w:val="24"/>
          <w:szCs w:val="24"/>
        </w:rPr>
        <w:t>и на территории образовательного учреждения</w:t>
      </w:r>
      <w:r w:rsidR="00AC4D1B" w:rsidRPr="008E2A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6E14" w:rsidRPr="008E2AE8">
        <w:rPr>
          <w:rFonts w:ascii="Times New Roman" w:eastAsia="Times New Roman" w:hAnsi="Times New Roman" w:cs="Times New Roman"/>
          <w:sz w:val="24"/>
          <w:szCs w:val="24"/>
        </w:rPr>
        <w:t xml:space="preserve">а также самоконтроль работников за </w:t>
      </w:r>
      <w:r w:rsidR="00AC4D1B" w:rsidRPr="008E2AE8">
        <w:rPr>
          <w:rFonts w:ascii="Times New Roman" w:eastAsia="Times New Roman" w:hAnsi="Times New Roman" w:cs="Times New Roman"/>
          <w:sz w:val="24"/>
          <w:szCs w:val="24"/>
        </w:rPr>
        <w:t xml:space="preserve">соблюдением </w:t>
      </w:r>
      <w:r w:rsidR="00B46E14" w:rsidRPr="008E2AE8">
        <w:rPr>
          <w:rFonts w:ascii="Times New Roman" w:eastAsia="Times New Roman" w:hAnsi="Times New Roman" w:cs="Times New Roman"/>
          <w:sz w:val="24"/>
          <w:szCs w:val="24"/>
        </w:rPr>
        <w:t>требований охраны труда</w:t>
      </w:r>
      <w:r w:rsidR="00B46E14" w:rsidRPr="008E2AE8">
        <w:rPr>
          <w:rFonts w:ascii="Times New Roman" w:hAnsi="Times New Roman" w:cs="Times New Roman"/>
          <w:sz w:val="24"/>
          <w:szCs w:val="24"/>
        </w:rPr>
        <w:t>, правильным применением средств индивидуальной защиты</w:t>
      </w:r>
    </w:p>
    <w:p w:rsidR="008E2AE8" w:rsidRDefault="00B67DFC" w:rsidP="00B67D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83A1C" w:rsidRPr="008E2AE8" w:rsidRDefault="005F2976" w:rsidP="00B67D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 xml:space="preserve">II ступень. </w:t>
      </w:r>
    </w:p>
    <w:p w:rsidR="005F2976" w:rsidRPr="008E2AE8" w:rsidRDefault="005F2976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Еже</w:t>
      </w:r>
      <w:r w:rsidR="003F73A5" w:rsidRPr="008E2AE8">
        <w:rPr>
          <w:rFonts w:ascii="Times New Roman" w:hAnsi="Times New Roman" w:cs="Times New Roman"/>
          <w:sz w:val="24"/>
          <w:szCs w:val="24"/>
        </w:rPr>
        <w:t>квартальный контроль</w:t>
      </w:r>
      <w:r w:rsidR="00D92067" w:rsidRPr="008E2AE8">
        <w:rPr>
          <w:rFonts w:ascii="Times New Roman" w:hAnsi="Times New Roman" w:cs="Times New Roman"/>
          <w:sz w:val="24"/>
          <w:szCs w:val="24"/>
        </w:rPr>
        <w:t>, осуществляемый</w:t>
      </w:r>
      <w:r w:rsidR="003F73A5" w:rsidRPr="008E2AE8">
        <w:rPr>
          <w:rFonts w:ascii="Times New Roman" w:hAnsi="Times New Roman" w:cs="Times New Roman"/>
          <w:sz w:val="24"/>
          <w:szCs w:val="24"/>
        </w:rPr>
        <w:t>уполномоченным по охране труда</w:t>
      </w:r>
      <w:proofErr w:type="gramStart"/>
      <w:r w:rsidR="00D92067" w:rsidRPr="008E2AE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D92067" w:rsidRPr="008E2AE8">
        <w:rPr>
          <w:rFonts w:ascii="Times New Roman" w:hAnsi="Times New Roman" w:cs="Times New Roman"/>
          <w:sz w:val="24"/>
          <w:szCs w:val="24"/>
        </w:rPr>
        <w:t>а выполнением</w:t>
      </w:r>
      <w:r w:rsidR="00B54237" w:rsidRPr="008E2AE8">
        <w:rPr>
          <w:rFonts w:ascii="Times New Roman" w:hAnsi="Times New Roman" w:cs="Times New Roman"/>
          <w:sz w:val="24"/>
          <w:szCs w:val="24"/>
        </w:rPr>
        <w:t xml:space="preserve"> мероприятий по результатам проверки первой ступени контроля</w:t>
      </w:r>
      <w:r w:rsidR="00D92067" w:rsidRPr="008E2AE8">
        <w:rPr>
          <w:rFonts w:ascii="Times New Roman" w:hAnsi="Times New Roman" w:cs="Times New Roman"/>
          <w:sz w:val="24"/>
          <w:szCs w:val="24"/>
        </w:rPr>
        <w:t xml:space="preserve">, </w:t>
      </w:r>
      <w:r w:rsidR="00CC0B92" w:rsidRPr="008E2AE8">
        <w:rPr>
          <w:rFonts w:ascii="Times New Roman" w:hAnsi="Times New Roman" w:cs="Times New Roman"/>
          <w:sz w:val="24"/>
          <w:szCs w:val="24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 w:rsidRPr="008E2AE8">
        <w:rPr>
          <w:rFonts w:ascii="Times New Roman" w:eastAsia="Times New Roman" w:hAnsi="Times New Roman" w:cs="Times New Roman"/>
          <w:sz w:val="24"/>
          <w:szCs w:val="24"/>
        </w:rPr>
        <w:t xml:space="preserve">соблюдением требований электробезопасности, </w:t>
      </w:r>
      <w:r w:rsidR="00D92067" w:rsidRPr="008E2AE8">
        <w:rPr>
          <w:rFonts w:ascii="Times New Roman" w:hAnsi="Times New Roman" w:cs="Times New Roman"/>
          <w:sz w:val="24"/>
          <w:szCs w:val="24"/>
        </w:rPr>
        <w:t>своевременным и качественным проведением подготовки работников в области охраны труда (</w:t>
      </w:r>
      <w:r w:rsidR="00D92067" w:rsidRPr="008E2AE8">
        <w:rPr>
          <w:rFonts w:ascii="Times New Roman" w:eastAsia="Times New Roman" w:hAnsi="Times New Roman" w:cs="Times New Roman"/>
          <w:sz w:val="24"/>
          <w:szCs w:val="24"/>
        </w:rPr>
        <w:t xml:space="preserve">обучение и проверка знаний по охране труда, стажировка на рабочем месте, проведение инструктажей по охране труда),обеспечением работников средствами индивидуальной защиты в </w:t>
      </w:r>
      <w:proofErr w:type="gramStart"/>
      <w:r w:rsidR="00D92067" w:rsidRPr="008E2AE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="00D92067" w:rsidRPr="008E2AE8">
        <w:rPr>
          <w:rFonts w:ascii="Times New Roman" w:eastAsia="Times New Roman" w:hAnsi="Times New Roman" w:cs="Times New Roman"/>
          <w:sz w:val="24"/>
          <w:szCs w:val="24"/>
        </w:rPr>
        <w:t xml:space="preserve"> с установленными нормами</w:t>
      </w:r>
      <w:r w:rsidR="00CC0B92" w:rsidRPr="008E2AE8">
        <w:rPr>
          <w:rFonts w:ascii="Times New Roman" w:eastAsia="Times New Roman" w:hAnsi="Times New Roman" w:cs="Times New Roman"/>
          <w:sz w:val="24"/>
          <w:szCs w:val="24"/>
        </w:rPr>
        <w:t>, соблюдением работниками норм, правил и инструкций по охране труда.</w:t>
      </w:r>
    </w:p>
    <w:p w:rsidR="00483A1C" w:rsidRPr="008E2AE8" w:rsidRDefault="00CC0B92" w:rsidP="008E2A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b/>
          <w:i/>
          <w:sz w:val="24"/>
          <w:szCs w:val="24"/>
        </w:rPr>
        <w:t>III ступень</w:t>
      </w:r>
      <w:r w:rsidRPr="008E2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0B3" w:rsidRPr="008E2AE8" w:rsidRDefault="00CC0B92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Контроль осуществляют </w:t>
      </w:r>
      <w:r w:rsidR="00A65E2B" w:rsidRPr="008E2AE8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8E2AE8">
        <w:rPr>
          <w:rFonts w:ascii="Times New Roman" w:hAnsi="Times New Roman" w:cs="Times New Roman"/>
          <w:sz w:val="24"/>
          <w:szCs w:val="24"/>
        </w:rPr>
        <w:t xml:space="preserve"> и председатель профкома не реже одного раза в полугодие. </w:t>
      </w:r>
    </w:p>
    <w:p w:rsidR="00EC61B1" w:rsidRPr="008E2AE8" w:rsidRDefault="00CC0B92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E8">
        <w:rPr>
          <w:rFonts w:ascii="Times New Roman" w:hAnsi="Times New Roman" w:cs="Times New Roman"/>
          <w:sz w:val="24"/>
          <w:szCs w:val="24"/>
        </w:rPr>
        <w:t xml:space="preserve">На </w:t>
      </w:r>
      <w:r w:rsidR="00483A1C" w:rsidRPr="008E2A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E2AE8">
        <w:rPr>
          <w:rFonts w:ascii="Times New Roman" w:hAnsi="Times New Roman" w:cs="Times New Roman"/>
          <w:sz w:val="24"/>
          <w:szCs w:val="24"/>
        </w:rPr>
        <w:t xml:space="preserve"> ступени </w:t>
      </w:r>
      <w:r w:rsidR="00A65E2B" w:rsidRPr="008E2AE8">
        <w:rPr>
          <w:rFonts w:ascii="Times New Roman" w:hAnsi="Times New Roman" w:cs="Times New Roman"/>
          <w:sz w:val="24"/>
          <w:szCs w:val="24"/>
        </w:rPr>
        <w:t xml:space="preserve">  проверяются</w:t>
      </w:r>
      <w:r w:rsidR="00AE7B5D" w:rsidRPr="008E2AE8">
        <w:rPr>
          <w:rFonts w:ascii="Times New Roman" w:eastAsia="Times New Roman" w:hAnsi="Times New Roman" w:cs="Times New Roman"/>
          <w:sz w:val="24"/>
          <w:szCs w:val="24"/>
        </w:rPr>
        <w:t>результаты работы пе</w:t>
      </w:r>
      <w:r w:rsidR="004710B3" w:rsidRPr="008E2AE8">
        <w:rPr>
          <w:rFonts w:ascii="Times New Roman" w:eastAsia="Times New Roman" w:hAnsi="Times New Roman" w:cs="Times New Roman"/>
          <w:sz w:val="24"/>
          <w:szCs w:val="24"/>
        </w:rPr>
        <w:t>рвой и второй ступеней контроля,</w:t>
      </w:r>
      <w:r w:rsidR="004710B3" w:rsidRPr="008E2AE8">
        <w:rPr>
          <w:rFonts w:ascii="Times New Roman" w:hAnsi="Times New Roman" w:cs="Times New Roman"/>
          <w:sz w:val="24"/>
          <w:szCs w:val="24"/>
        </w:rPr>
        <w:t xml:space="preserve"> предписаний органов государственного контроля (надзора) и представлений органов общественного контроля,</w:t>
      </w:r>
      <w:r w:rsidR="004710B3" w:rsidRPr="008E2AE8">
        <w:rPr>
          <w:rFonts w:ascii="Times New Roman" w:eastAsia="Times New Roman" w:hAnsi="Times New Roman" w:cs="Times New Roman"/>
          <w:sz w:val="24"/>
          <w:szCs w:val="24"/>
        </w:rPr>
        <w:t xml:space="preserve"> выполнение мероприятий, предусмотренных коллективным договором и соглашением по охране труда, </w:t>
      </w:r>
      <w:r w:rsidR="006313FF" w:rsidRPr="008E2AE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1D01CF" w:rsidRPr="008E2AE8">
        <w:rPr>
          <w:rFonts w:ascii="Times New Roman" w:hAnsi="Times New Roman" w:cs="Times New Roman"/>
          <w:sz w:val="24"/>
          <w:szCs w:val="24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</w:t>
      </w:r>
      <w:r w:rsidR="006313FF" w:rsidRPr="008E2AE8">
        <w:rPr>
          <w:rFonts w:ascii="Times New Roman" w:hAnsi="Times New Roman" w:cs="Times New Roman"/>
          <w:sz w:val="24"/>
          <w:szCs w:val="24"/>
        </w:rPr>
        <w:t>роведение медицинских осмотров, проводится</w:t>
      </w:r>
      <w:r w:rsidR="001D01CF" w:rsidRPr="008E2AE8">
        <w:rPr>
          <w:rFonts w:ascii="Times New Roman" w:hAnsi="Times New Roman" w:cs="Times New Roman"/>
          <w:sz w:val="24"/>
          <w:szCs w:val="24"/>
        </w:rPr>
        <w:t xml:space="preserve"> учет и анализ аварий, несчастных случаев и профессиональных заболеваний.</w:t>
      </w:r>
      <w:proofErr w:type="gramEnd"/>
    </w:p>
    <w:p w:rsidR="005F2976" w:rsidRPr="008E2AE8" w:rsidRDefault="00EC61B1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>Результаты контроля регистрируются в соответствующем журнале.</w:t>
      </w:r>
    </w:p>
    <w:p w:rsidR="00DB21EA" w:rsidRPr="008E2AE8" w:rsidRDefault="00DB21E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E8">
        <w:rPr>
          <w:rFonts w:ascii="Times New Roman" w:hAnsi="Times New Roman" w:cs="Times New Roman"/>
          <w:sz w:val="24"/>
          <w:szCs w:val="24"/>
        </w:rPr>
        <w:t xml:space="preserve">В рамках мероприятий по контролю функционирования СУОТ </w:t>
      </w:r>
      <w:r w:rsidR="006313FF" w:rsidRPr="008E2AE8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  <w:r w:rsidRPr="008E2AE8">
        <w:rPr>
          <w:rFonts w:ascii="Times New Roman" w:hAnsi="Times New Roman" w:cs="Times New Roman"/>
          <w:sz w:val="24"/>
          <w:szCs w:val="24"/>
        </w:rPr>
        <w:t xml:space="preserve"> должны быть выполнены также соответствующие требования по проведению производственного </w:t>
      </w:r>
      <w:proofErr w:type="gramStart"/>
      <w:r w:rsidRPr="008E2A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2AE8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8E2AE8" w:rsidRDefault="008E2AE8" w:rsidP="00B6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1B1" w:rsidRPr="008E2AE8" w:rsidRDefault="00B67DFC" w:rsidP="008E2A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5</w:t>
      </w:r>
      <w:r w:rsidR="00412831" w:rsidRPr="008E2A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1B1" w:rsidRPr="008E2AE8">
        <w:rPr>
          <w:rFonts w:ascii="Times New Roman" w:hAnsi="Times New Roman" w:cs="Times New Roman"/>
          <w:b/>
          <w:sz w:val="24"/>
          <w:szCs w:val="24"/>
        </w:rPr>
        <w:t>Планирование улучшений функционирования СУОТ</w:t>
      </w:r>
    </w:p>
    <w:p w:rsidR="004C2B2B" w:rsidRPr="008E2AE8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П</w:t>
      </w:r>
      <w:r w:rsidR="004C2B2B" w:rsidRPr="008E2AE8">
        <w:rPr>
          <w:rFonts w:ascii="Times New Roman" w:eastAsia="Calibri" w:hAnsi="Times New Roman" w:cs="Times New Roman"/>
          <w:sz w:val="24"/>
          <w:szCs w:val="24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 следует выполнять своевременно</w:t>
      </w:r>
      <w:r w:rsidR="004C2B2B" w:rsidRPr="008E2A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B2B" w:rsidRPr="008E2AE8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М</w:t>
      </w:r>
      <w:r w:rsidR="004C2B2B" w:rsidRPr="008E2AE8">
        <w:rPr>
          <w:rFonts w:ascii="Times New Roman" w:eastAsia="Calibri" w:hAnsi="Times New Roman" w:cs="Times New Roman"/>
          <w:sz w:val="24"/>
          <w:szCs w:val="24"/>
        </w:rPr>
        <w:t>ероприятия должны учитывать: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а) цели </w:t>
      </w:r>
      <w:r w:rsidR="00412831" w:rsidRPr="008E2AE8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 по охране труда;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б) результаты идентификации и оценки опасных и вредных производственных факторов и рисков;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в) результаты </w:t>
      </w:r>
      <w:proofErr w:type="gramStart"/>
      <w:r w:rsidRPr="008E2AE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г) расследования связанных с работой травм, ухудшений здоровья, болезней и инцидентов, результаты</w:t>
      </w:r>
      <w:r w:rsidR="006313FF" w:rsidRPr="008E2AE8">
        <w:rPr>
          <w:rFonts w:ascii="Times New Roman" w:eastAsia="Calibri" w:hAnsi="Times New Roman" w:cs="Times New Roman"/>
          <w:sz w:val="24"/>
          <w:szCs w:val="24"/>
        </w:rPr>
        <w:t xml:space="preserve"> и рекомендации проверок</w:t>
      </w:r>
      <w:r w:rsidRPr="008E2A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д) выходные данные (выводы) анализа управления системы управления охраной труда руководством;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е) предложения по совершенствованию, поступающие от всех членов </w:t>
      </w:r>
      <w:r w:rsidR="006313FF" w:rsidRPr="008E2AE8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, включая </w:t>
      </w:r>
      <w:r w:rsidR="006313FF" w:rsidRPr="008E2AE8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 по охране труда;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ж) изменения в законах и иных нормативных правовых актах,  по охране труда, а также коллективных соглашениях;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и) новую информацию в области охраны труда.</w:t>
      </w:r>
    </w:p>
    <w:p w:rsidR="008E2AE8" w:rsidRDefault="008E2AE8" w:rsidP="00B6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2B2B" w:rsidRPr="008E2AE8" w:rsidRDefault="00B67DFC" w:rsidP="008E2A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A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4C2B2B" w:rsidRPr="008E2A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Управление документами СУОТ</w:t>
      </w:r>
    </w:p>
    <w:p w:rsidR="004C2B2B" w:rsidRPr="008E2AE8" w:rsidRDefault="008E2AE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A162B" w:rsidRPr="008E2AE8">
        <w:rPr>
          <w:rFonts w:ascii="Times New Roman" w:eastAsia="Calibri" w:hAnsi="Times New Roman" w:cs="Times New Roman"/>
          <w:sz w:val="24"/>
          <w:szCs w:val="24"/>
        </w:rPr>
        <w:t>.1.</w:t>
      </w:r>
      <w:r w:rsidR="004C2B2B" w:rsidRPr="008E2AE8">
        <w:rPr>
          <w:rFonts w:ascii="Times New Roman" w:eastAsia="Calibri" w:hAnsi="Times New Roman" w:cs="Times New Roman"/>
          <w:sz w:val="24"/>
          <w:szCs w:val="24"/>
        </w:rPr>
        <w:t xml:space="preserve"> Документация системы управления охраной труда должна:</w:t>
      </w:r>
    </w:p>
    <w:p w:rsidR="004C2B2B" w:rsidRPr="008E2AE8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а) быть </w:t>
      </w:r>
      <w:proofErr w:type="gramStart"/>
      <w:r w:rsidRPr="008E2AE8">
        <w:rPr>
          <w:rFonts w:ascii="Times New Roman" w:eastAsia="Calibri" w:hAnsi="Times New Roman" w:cs="Times New Roman"/>
          <w:sz w:val="24"/>
          <w:szCs w:val="24"/>
        </w:rPr>
        <w:t>изложена</w:t>
      </w:r>
      <w:proofErr w:type="gramEnd"/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 и оформлена так, чтобы быть понятной пользователям;</w:t>
      </w:r>
    </w:p>
    <w:p w:rsidR="004C2B2B" w:rsidRPr="008E2AE8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8E2AE8" w:rsidRDefault="008E2AE8" w:rsidP="00631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6313FF" w:rsidRPr="008E2AE8">
        <w:rPr>
          <w:rFonts w:ascii="Times New Roman" w:eastAsia="Calibri" w:hAnsi="Times New Roman" w:cs="Times New Roman"/>
          <w:sz w:val="24"/>
          <w:szCs w:val="24"/>
        </w:rPr>
        <w:t>.2.</w:t>
      </w:r>
      <w:r w:rsidR="004C2B2B" w:rsidRPr="008E2AE8">
        <w:rPr>
          <w:rFonts w:ascii="Times New Roman" w:eastAsia="Calibri" w:hAnsi="Times New Roman" w:cs="Times New Roman"/>
          <w:sz w:val="24"/>
          <w:szCs w:val="24"/>
        </w:rPr>
        <w:t xml:space="preserve">Лица, ответственные за разработку документов СУОТ, определяются </w:t>
      </w:r>
      <w:r w:rsidR="006313FF" w:rsidRPr="008E2AE8">
        <w:rPr>
          <w:rFonts w:ascii="Times New Roman" w:eastAsia="Calibri" w:hAnsi="Times New Roman" w:cs="Times New Roman"/>
          <w:sz w:val="24"/>
          <w:szCs w:val="24"/>
        </w:rPr>
        <w:t xml:space="preserve"> заведующим ДОУ</w:t>
      </w:r>
      <w:r w:rsidR="004C2B2B" w:rsidRPr="008E2A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2B2B" w:rsidRPr="008E2AE8" w:rsidRDefault="006313F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 xml:space="preserve"> Заведующим ДОУ</w:t>
      </w:r>
      <w:r w:rsidR="004C2B2B" w:rsidRPr="008E2AE8">
        <w:rPr>
          <w:rFonts w:ascii="Times New Roman" w:eastAsia="Calibri" w:hAnsi="Times New Roman" w:cs="Times New Roman"/>
          <w:sz w:val="24"/>
          <w:szCs w:val="24"/>
        </w:rPr>
        <w:t xml:space="preserve">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8E2AE8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AE8">
        <w:rPr>
          <w:rFonts w:ascii="Times New Roman" w:eastAsia="Calibri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</w:t>
      </w:r>
      <w:r w:rsidR="008E2AE8">
        <w:rPr>
          <w:rFonts w:ascii="Times New Roman" w:eastAsia="Calibri" w:hAnsi="Times New Roman" w:cs="Times New Roman"/>
          <w:sz w:val="24"/>
          <w:szCs w:val="24"/>
        </w:rPr>
        <w:t xml:space="preserve"> состоянием здоровья работников.</w:t>
      </w:r>
    </w:p>
    <w:p w:rsidR="004C2B2B" w:rsidRPr="008E2AE8" w:rsidRDefault="004C2B2B" w:rsidP="008E2AE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06D0" w:rsidRPr="008E2AE8" w:rsidRDefault="004D06D0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29D" w:rsidRPr="008E2AE8" w:rsidRDefault="005E529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29D" w:rsidRPr="008E2AE8" w:rsidRDefault="005E529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29D" w:rsidRPr="008E2AE8" w:rsidRDefault="005E529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3FF" w:rsidRPr="008E2AE8" w:rsidRDefault="006313FF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3FF" w:rsidRPr="008E2AE8" w:rsidRDefault="006313FF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3FF" w:rsidRPr="008E2AE8" w:rsidRDefault="006313FF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3FF" w:rsidRPr="008E2AE8" w:rsidRDefault="006313FF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3FF" w:rsidRPr="008E2AE8" w:rsidRDefault="006313FF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3FF" w:rsidRPr="008E2AE8" w:rsidRDefault="006313FF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3FF" w:rsidRPr="008E2AE8" w:rsidRDefault="006313FF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3FF" w:rsidRPr="008E2AE8" w:rsidRDefault="006313FF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7DFC" w:rsidRPr="008E2AE8" w:rsidRDefault="00B67DFC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7DFC" w:rsidRPr="008E2AE8" w:rsidRDefault="00B67DFC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7DFC" w:rsidRPr="008E2AE8" w:rsidRDefault="00B67DFC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7DFC" w:rsidRPr="008E2AE8" w:rsidRDefault="00B67DFC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7DFC" w:rsidRPr="008E2AE8" w:rsidRDefault="00B67DFC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7DFC" w:rsidRPr="008E2AE8" w:rsidRDefault="00B67DFC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7DFC" w:rsidRPr="008E2AE8" w:rsidRDefault="00B67DFC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7DFC" w:rsidRPr="008E2AE8" w:rsidRDefault="00B67DFC" w:rsidP="00AD2F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8E2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A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Приложение 1 </w:t>
      </w:r>
    </w:p>
    <w:p w:rsidR="005E529D" w:rsidRPr="008E2AE8" w:rsidRDefault="008E2AE8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E12FFD" w:rsidRPr="008E2A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положению</w:t>
      </w:r>
    </w:p>
    <w:p w:rsidR="00E12FFD" w:rsidRPr="008E2AE8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системе управления охраной труда </w:t>
      </w:r>
    </w:p>
    <w:p w:rsidR="00E12FFD" w:rsidRPr="008E2AE8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дошкольной образовательной организации </w:t>
      </w:r>
    </w:p>
    <w:p w:rsidR="00E12FFD" w:rsidRPr="008E2AE8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документов по охране труда </w:t>
      </w:r>
    </w:p>
    <w:p w:rsidR="00E12FFD" w:rsidRPr="008E2AE8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E8">
        <w:rPr>
          <w:rFonts w:ascii="Times New Roman" w:hAnsi="Times New Roman" w:cs="Times New Roman"/>
          <w:b/>
          <w:sz w:val="24"/>
          <w:szCs w:val="24"/>
        </w:rPr>
        <w:t>в образовательной организации</w:t>
      </w:r>
    </w:p>
    <w:p w:rsidR="00E12FFD" w:rsidRPr="008E2AE8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782" w:type="dxa"/>
        <w:tblInd w:w="-318" w:type="dxa"/>
        <w:tblLayout w:type="fixed"/>
        <w:tblLook w:val="04A0"/>
      </w:tblPr>
      <w:tblGrid>
        <w:gridCol w:w="2411"/>
        <w:gridCol w:w="3969"/>
        <w:gridCol w:w="3402"/>
      </w:tblGrid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</w:tcPr>
          <w:p w:rsidR="00E12FFD" w:rsidRPr="008E2AE8" w:rsidRDefault="00E12FFD" w:rsidP="004D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Статья 40 ТК РФ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41864" w:rsidRPr="008E2AE8">
              <w:rPr>
                <w:sz w:val="24"/>
                <w:szCs w:val="24"/>
              </w:rPr>
              <w:fldChar w:fldCharType="begin"/>
            </w:r>
            <w:r w:rsidR="00F5060F" w:rsidRPr="008E2AE8">
              <w:rPr>
                <w:sz w:val="24"/>
                <w:szCs w:val="24"/>
              </w:rPr>
              <w:instrText>HYPERLINK "consultantplus://offline/ref=BB81FC652859A04CE2C88F9500048E4096884EAE1F7BF4F2ABE5CA957Es4dBI"</w:instrText>
            </w:r>
            <w:r w:rsidR="00F41864" w:rsidRPr="008E2AE8">
              <w:rPr>
                <w:sz w:val="24"/>
                <w:szCs w:val="24"/>
              </w:rPr>
              <w:fldChar w:fldCharType="separate"/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F41864" w:rsidRPr="008E2AE8">
              <w:rPr>
                <w:sz w:val="24"/>
                <w:szCs w:val="24"/>
              </w:rPr>
              <w:fldChar w:fldCharType="end"/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E12FFD" w:rsidRPr="008E2AE8" w:rsidRDefault="00F41864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2FFD" w:rsidRPr="008E2AE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E12FFD" w:rsidRPr="008E2AE8" w:rsidRDefault="00F41864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2FFD" w:rsidRPr="008E2AE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12FFD"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08.08.2017  № 12-753 «О направлении перечня по охране труда»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как правило, является приложением к коллективному договору.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5" w:history="1">
              <w:r w:rsidRPr="008E2AE8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01.03.2012 № 181н</w:t>
            </w: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Статья 189 ТК РФ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системе управления охраной труда в организации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41864" w:rsidRPr="008E2AE8">
              <w:rPr>
                <w:sz w:val="24"/>
                <w:szCs w:val="24"/>
              </w:rPr>
              <w:fldChar w:fldCharType="begin"/>
            </w:r>
            <w:r w:rsidR="00F5060F" w:rsidRPr="008E2AE8">
              <w:rPr>
                <w:sz w:val="24"/>
                <w:szCs w:val="24"/>
              </w:rPr>
              <w:instrText>HYPERLINK "consultantplus://offline/ref=BB81FC652859A04CE2C88F9500048E4096884EAE1F7BF4F2ABE5CA957Es4dBI"</w:instrText>
            </w:r>
            <w:r w:rsidR="00F41864" w:rsidRPr="008E2AE8">
              <w:rPr>
                <w:sz w:val="24"/>
                <w:szCs w:val="24"/>
              </w:rPr>
              <w:fldChar w:fldCharType="separate"/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F41864" w:rsidRPr="008E2AE8">
              <w:rPr>
                <w:sz w:val="24"/>
                <w:szCs w:val="24"/>
              </w:rPr>
              <w:fldChar w:fldCharType="end"/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25.08.2015  № 12-1077 «О направлении Рекомендаций»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комиссии по охране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Статья 218 ТК РФ</w:t>
            </w:r>
          </w:p>
          <w:p w:rsidR="00E12FFD" w:rsidRPr="008E2AE8" w:rsidRDefault="00F41864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2FFD" w:rsidRPr="008E2AE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об </w:t>
            </w: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Исполкома </w:t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от 26.03.2013  № 13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Положение о проведении административно-общественного </w:t>
            </w:r>
            <w:proofErr w:type="gramStart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№7«Об утверждении</w:t>
            </w:r>
            <w:r w:rsidRPr="008E2AE8">
              <w:rPr>
                <w:rFonts w:ascii="Times New Roman" w:hAnsi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8E2AE8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8E2AE8">
              <w:rPr>
                <w:rFonts w:ascii="Times New Roman" w:hAnsi="Times New Roman"/>
                <w:sz w:val="24"/>
                <w:szCs w:val="24"/>
              </w:rPr>
              <w:t xml:space="preserve"> охраной труда в учреждениях образования»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Статья  225 ТК РФ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E12FFD" w:rsidRPr="008E2AE8" w:rsidRDefault="00E12FFD" w:rsidP="005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</w:t>
            </w: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назначении лиц, ответственных за организацию безопасной работы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="00F41864" w:rsidRPr="008E2AE8">
              <w:rPr>
                <w:sz w:val="24"/>
                <w:szCs w:val="24"/>
              </w:rPr>
              <w:fldChar w:fldCharType="begin"/>
            </w:r>
            <w:r w:rsidR="00F5060F" w:rsidRPr="008E2AE8">
              <w:rPr>
                <w:sz w:val="24"/>
                <w:szCs w:val="24"/>
              </w:rPr>
              <w:instrText>HYPERLINK "consultantplus://offline/ref=BB81FC652859A04CE2C88F9500048E4096884EAE1F7BF4F2ABE5CA957Es4dBI"</w:instrText>
            </w:r>
            <w:r w:rsidR="00F41864" w:rsidRPr="008E2AE8">
              <w:rPr>
                <w:sz w:val="24"/>
                <w:szCs w:val="24"/>
              </w:rPr>
              <w:fldChar w:fldCharType="separate"/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F41864" w:rsidRPr="008E2AE8">
              <w:rPr>
                <w:sz w:val="24"/>
                <w:szCs w:val="24"/>
              </w:rPr>
              <w:fldChar w:fldCharType="end"/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</w:t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19.08.2016 N 438н "Об утверждении Типового положения о системе управления охраной труда"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Статья  217 ТК РФ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41864" w:rsidRPr="008E2AE8">
              <w:rPr>
                <w:sz w:val="24"/>
                <w:szCs w:val="24"/>
              </w:rPr>
              <w:fldChar w:fldCharType="begin"/>
            </w:r>
            <w:r w:rsidR="00F5060F" w:rsidRPr="008E2AE8">
              <w:rPr>
                <w:sz w:val="24"/>
                <w:szCs w:val="24"/>
              </w:rPr>
              <w:instrText>HYPERLINK "consultantplus://offline/ref=BB81FC652859A04CE2C88F9500048E4096884EAE1F7BF4F2ABE5CA957Es4dBI"</w:instrText>
            </w:r>
            <w:r w:rsidR="00F41864" w:rsidRPr="008E2AE8">
              <w:rPr>
                <w:sz w:val="24"/>
                <w:szCs w:val="24"/>
              </w:rPr>
              <w:fldChar w:fldCharType="separate"/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F41864" w:rsidRPr="008E2AE8">
              <w:rPr>
                <w:sz w:val="24"/>
                <w:szCs w:val="24"/>
              </w:rPr>
              <w:fldChar w:fldCharType="end"/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труда, с установлением доплаты</w:t>
            </w: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назначении </w:t>
            </w:r>
            <w:proofErr w:type="gramStart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электрохозяйство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E12FFD" w:rsidRPr="008E2AE8" w:rsidTr="002B7219">
        <w:tc>
          <w:tcPr>
            <w:tcW w:w="2411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об административно-общественном </w:t>
            </w:r>
            <w:proofErr w:type="gramStart"/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01.07.1987  №7«Об утверждении</w:t>
            </w:r>
            <w:r w:rsidRPr="002B7219">
              <w:rPr>
                <w:rFonts w:ascii="Times New Roman" w:hAnsi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2B7219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2B7219">
              <w:rPr>
                <w:rFonts w:ascii="Times New Roman" w:hAnsi="Times New Roman"/>
                <w:sz w:val="24"/>
                <w:szCs w:val="24"/>
              </w:rPr>
              <w:t xml:space="preserve"> охраной труда в учреждениях образования»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введении в действие Положения о проведении </w:t>
            </w:r>
            <w:proofErr w:type="gramStart"/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и назначении ответственных лиц</w:t>
            </w:r>
          </w:p>
        </w:tc>
        <w:tc>
          <w:tcPr>
            <w:tcW w:w="3969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219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7219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2B7219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2B721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E12FFD" w:rsidRPr="002B7219" w:rsidRDefault="00E12FFD" w:rsidP="005C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назначении </w:t>
            </w: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комиссии по проверке знаний требований охраны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Постановление Минтруда РФ и Минобразования РФ от 13.01.2003  </w:t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проведении обучения безопасности труда в форме индивидуальной стажировки на рабочем месте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от двух недель до одного месяца в соответствии с имеющимися у них образованием</w:t>
            </w:r>
            <w:proofErr w:type="gramEnd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, подготовкой и опытом работы</w:t>
            </w: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присвоении I группы по </w:t>
            </w:r>
            <w:proofErr w:type="spellStart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электробезопасности</w:t>
            </w:r>
            <w:proofErr w:type="spellEnd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E12FFD" w:rsidRPr="008E2AE8" w:rsidRDefault="00E12FFD" w:rsidP="004D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13.01.2003 № 6 «Об утверждении Правил технической эксплуатации электроустановок потребителей»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E12FFD" w:rsidRPr="008E2AE8" w:rsidTr="002B7219">
        <w:tc>
          <w:tcPr>
            <w:tcW w:w="2411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об </w:t>
            </w:r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2B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МинздравсоцразвитияРоссии</w:t>
            </w:r>
            <w:proofErr w:type="spellEnd"/>
            <w:r w:rsidRPr="002B7219">
              <w:rPr>
                <w:rFonts w:ascii="Times New Roman" w:hAnsi="Times New Roman" w:cs="Times New Roman"/>
                <w:sz w:val="24"/>
                <w:szCs w:val="24"/>
              </w:rPr>
              <w:t xml:space="preserve">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</w:tcPr>
          <w:p w:rsidR="00E12FFD" w:rsidRPr="008E2AE8" w:rsidRDefault="00F41864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2FFD" w:rsidRPr="008E2AE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стажировки на рабочем месте</w:t>
            </w:r>
          </w:p>
        </w:tc>
        <w:tc>
          <w:tcPr>
            <w:tcW w:w="3969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Журнал регистрации вводного инструктажа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присвоения группы I по </w:t>
            </w:r>
            <w:proofErr w:type="spellStart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электробезопасности</w:t>
            </w:r>
            <w:proofErr w:type="spellEnd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"ПОТ </w:t>
            </w:r>
            <w:proofErr w:type="gram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карточки учета выдачи </w:t>
            </w:r>
            <w:proofErr w:type="gramStart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Протоколы заседания комиссии по проверке </w:t>
            </w:r>
            <w:proofErr w:type="gramStart"/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карточки </w:t>
            </w:r>
            <w:r w:rsidRPr="002B72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прохождения обучения безопасности труда</w:t>
            </w:r>
          </w:p>
        </w:tc>
        <w:tc>
          <w:tcPr>
            <w:tcW w:w="3969" w:type="dxa"/>
          </w:tcPr>
          <w:p w:rsidR="00E12FFD" w:rsidRPr="002B7219" w:rsidRDefault="00E12FFD" w:rsidP="005C07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12.0.004-2015. </w:t>
            </w:r>
            <w:r w:rsidRPr="002B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Удостоверения о проверке знаний требований охраны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8E2AE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8E2AE8" w:rsidTr="002B7219">
        <w:tc>
          <w:tcPr>
            <w:tcW w:w="2411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3402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FCE" w:rsidRPr="008E2AE8" w:rsidRDefault="00AD2FCE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FCE" w:rsidRPr="008E2AE8" w:rsidRDefault="00AD2FCE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FCE" w:rsidRPr="008E2AE8" w:rsidRDefault="00AD2FCE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FCE" w:rsidRPr="008E2AE8" w:rsidRDefault="00AD2FCE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FCE" w:rsidRPr="008E2AE8" w:rsidRDefault="00AD2FCE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FCE" w:rsidRPr="008E2AE8" w:rsidRDefault="00AD2FCE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219" w:rsidRDefault="002B7219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219" w:rsidRDefault="002B7219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219" w:rsidRDefault="002B7219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219" w:rsidRDefault="002B7219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219" w:rsidRDefault="002B7219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2B7219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72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  2</w:t>
      </w:r>
    </w:p>
    <w:p w:rsidR="005E529D" w:rsidRPr="008E2AE8" w:rsidRDefault="002B7219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E12FFD" w:rsidRPr="008E2A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положению </w:t>
      </w:r>
    </w:p>
    <w:p w:rsidR="00E12FFD" w:rsidRPr="008E2AE8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системе управления охраной труда </w:t>
      </w:r>
    </w:p>
    <w:p w:rsidR="00E12FFD" w:rsidRPr="008E2AE8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дошкольной образовательной организации </w:t>
      </w:r>
    </w:p>
    <w:p w:rsidR="00E12FFD" w:rsidRPr="008E2AE8" w:rsidRDefault="00E12FFD" w:rsidP="00E12FF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8E2AE8" w:rsidRDefault="00E12FFD" w:rsidP="002B72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A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основных законодательных и иных нормативных правовых акт</w:t>
      </w:r>
      <w:r w:rsidR="002B72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ов, используемых при подготовке П</w:t>
      </w:r>
      <w:bookmarkStart w:id="1" w:name="_GoBack"/>
      <w:bookmarkEnd w:id="1"/>
      <w:r w:rsidRPr="008E2A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оложения системы управления охраной труда </w:t>
      </w:r>
    </w:p>
    <w:p w:rsidR="00E12FFD" w:rsidRPr="008E2AE8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5"/>
      </w:tblGrid>
      <w:tr w:rsidR="00E12FFD" w:rsidRPr="008E2AE8" w:rsidTr="005C0705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Трудовой кодекс Российской Федерации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F41864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E12FFD" w:rsidRPr="008E2AE8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spell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положении</w:t>
            </w:r>
            <w:proofErr w:type="gram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организациях»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E12FFD" w:rsidRPr="008E2AE8" w:rsidRDefault="00E12FFD" w:rsidP="005C07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27 июня 2017 г. № 602 «Об утверждении Порядка </w:t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F41864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proofErr w:type="gramStart"/>
              <w:r w:rsidR="00E12FFD" w:rsidRPr="008E2AE8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F41864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E12FFD" w:rsidRPr="008E2AE8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8E2AE8">
              <w:rPr>
                <w:rFonts w:ascii="Times New Roman" w:hAnsi="Times New Roman" w:cs="Times New Roman"/>
                <w:sz w:val="24"/>
                <w:szCs w:val="24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Национальный стандарт РФ ГОСТ </w:t>
            </w:r>
            <w:proofErr w:type="gram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«ГОСТ </w:t>
            </w:r>
            <w:proofErr w:type="gram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«ГОСТ </w:t>
            </w:r>
            <w:proofErr w:type="gramStart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E12FFD" w:rsidRPr="008E2AE8" w:rsidTr="005C070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8E2AE8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8E2AE8" w:rsidRDefault="00E12FFD" w:rsidP="005C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</w:tbl>
    <w:p w:rsidR="00E12FFD" w:rsidRPr="008E2AE8" w:rsidRDefault="00E12FFD" w:rsidP="00E12F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A8C" w:rsidRPr="003D6A8C" w:rsidRDefault="003D6A8C" w:rsidP="003D6A8C">
      <w:pPr>
        <w:pStyle w:val="a5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D6A8C" w:rsidRPr="003D6A8C" w:rsidSect="00302DE5"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E8" w:rsidRDefault="00FB43E8" w:rsidP="000E5BF2">
      <w:pPr>
        <w:spacing w:after="0" w:line="240" w:lineRule="auto"/>
      </w:pPr>
      <w:r>
        <w:separator/>
      </w:r>
    </w:p>
  </w:endnote>
  <w:endnote w:type="continuationSeparator" w:id="1">
    <w:p w:rsidR="00FB43E8" w:rsidRDefault="00FB43E8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E8" w:rsidRDefault="008E2AE8">
    <w:pPr>
      <w:pStyle w:val="af"/>
      <w:jc w:val="right"/>
    </w:pPr>
  </w:p>
  <w:p w:rsidR="008E2AE8" w:rsidRDefault="008E2A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E8" w:rsidRDefault="00FB43E8" w:rsidP="000E5BF2">
      <w:pPr>
        <w:spacing w:after="0" w:line="240" w:lineRule="auto"/>
      </w:pPr>
      <w:r>
        <w:separator/>
      </w:r>
    </w:p>
  </w:footnote>
  <w:footnote w:type="continuationSeparator" w:id="1">
    <w:p w:rsidR="00FB43E8" w:rsidRDefault="00FB43E8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5914FC"/>
    <w:multiLevelType w:val="hybridMultilevel"/>
    <w:tmpl w:val="9C620CB0"/>
    <w:lvl w:ilvl="0" w:tplc="4A982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2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5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>
    <w:nsid w:val="5D6B14C7"/>
    <w:multiLevelType w:val="hybridMultilevel"/>
    <w:tmpl w:val="789A4E92"/>
    <w:lvl w:ilvl="0" w:tplc="4A982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1C34CA"/>
    <w:multiLevelType w:val="hybridMultilevel"/>
    <w:tmpl w:val="EAE2A72C"/>
    <w:lvl w:ilvl="0" w:tplc="4A982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32A6253"/>
    <w:multiLevelType w:val="hybridMultilevel"/>
    <w:tmpl w:val="C4BC0B96"/>
    <w:lvl w:ilvl="0" w:tplc="4A982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9451F8"/>
    <w:multiLevelType w:val="hybridMultilevel"/>
    <w:tmpl w:val="E03631A0"/>
    <w:lvl w:ilvl="0" w:tplc="4A982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8E11F8E"/>
    <w:multiLevelType w:val="hybridMultilevel"/>
    <w:tmpl w:val="A1EEB73C"/>
    <w:lvl w:ilvl="0" w:tplc="4A982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8"/>
  </w:num>
  <w:num w:numId="5">
    <w:abstractNumId w:val="18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27"/>
  </w:num>
  <w:num w:numId="13">
    <w:abstractNumId w:val="0"/>
  </w:num>
  <w:num w:numId="14">
    <w:abstractNumId w:val="2"/>
  </w:num>
  <w:num w:numId="15">
    <w:abstractNumId w:val="7"/>
  </w:num>
  <w:num w:numId="16">
    <w:abstractNumId w:val="4"/>
  </w:num>
  <w:num w:numId="17">
    <w:abstractNumId w:val="9"/>
  </w:num>
  <w:num w:numId="18">
    <w:abstractNumId w:val="19"/>
  </w:num>
  <w:num w:numId="19">
    <w:abstractNumId w:val="25"/>
  </w:num>
  <w:num w:numId="20">
    <w:abstractNumId w:val="12"/>
  </w:num>
  <w:num w:numId="21">
    <w:abstractNumId w:val="13"/>
  </w:num>
  <w:num w:numId="22">
    <w:abstractNumId w:val="17"/>
  </w:num>
  <w:num w:numId="23">
    <w:abstractNumId w:val="5"/>
  </w:num>
  <w:num w:numId="24">
    <w:abstractNumId w:val="20"/>
  </w:num>
  <w:num w:numId="25">
    <w:abstractNumId w:val="16"/>
  </w:num>
  <w:num w:numId="26">
    <w:abstractNumId w:val="26"/>
  </w:num>
  <w:num w:numId="27">
    <w:abstractNumId w:val="2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52DD6"/>
    <w:rsid w:val="00004AB6"/>
    <w:rsid w:val="00007140"/>
    <w:rsid w:val="00026D7F"/>
    <w:rsid w:val="000301E3"/>
    <w:rsid w:val="0003236E"/>
    <w:rsid w:val="000377E0"/>
    <w:rsid w:val="00052C83"/>
    <w:rsid w:val="000534C4"/>
    <w:rsid w:val="00071619"/>
    <w:rsid w:val="00080CDF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0F00B8"/>
    <w:rsid w:val="000F3F9C"/>
    <w:rsid w:val="001005FA"/>
    <w:rsid w:val="00102902"/>
    <w:rsid w:val="00103BE8"/>
    <w:rsid w:val="00115C81"/>
    <w:rsid w:val="00123093"/>
    <w:rsid w:val="00131E5F"/>
    <w:rsid w:val="001379EF"/>
    <w:rsid w:val="00147425"/>
    <w:rsid w:val="00192D3A"/>
    <w:rsid w:val="0019493C"/>
    <w:rsid w:val="00197D19"/>
    <w:rsid w:val="001A162B"/>
    <w:rsid w:val="001A6CFD"/>
    <w:rsid w:val="001B3F8D"/>
    <w:rsid w:val="001B7B5B"/>
    <w:rsid w:val="001D01CF"/>
    <w:rsid w:val="001D241D"/>
    <w:rsid w:val="001D47F8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2070E"/>
    <w:rsid w:val="00234048"/>
    <w:rsid w:val="00236288"/>
    <w:rsid w:val="0024065A"/>
    <w:rsid w:val="00247751"/>
    <w:rsid w:val="0026135B"/>
    <w:rsid w:val="00270E37"/>
    <w:rsid w:val="00273F18"/>
    <w:rsid w:val="0027664D"/>
    <w:rsid w:val="00277C4C"/>
    <w:rsid w:val="00282FD0"/>
    <w:rsid w:val="00283960"/>
    <w:rsid w:val="002966AA"/>
    <w:rsid w:val="002A21DA"/>
    <w:rsid w:val="002A2343"/>
    <w:rsid w:val="002B7219"/>
    <w:rsid w:val="002D2CD9"/>
    <w:rsid w:val="002F0053"/>
    <w:rsid w:val="002F37D5"/>
    <w:rsid w:val="002F3F28"/>
    <w:rsid w:val="00302DE5"/>
    <w:rsid w:val="0030706A"/>
    <w:rsid w:val="00310777"/>
    <w:rsid w:val="00313866"/>
    <w:rsid w:val="00317FC9"/>
    <w:rsid w:val="00323A1A"/>
    <w:rsid w:val="00325708"/>
    <w:rsid w:val="00336517"/>
    <w:rsid w:val="00342E48"/>
    <w:rsid w:val="003617D5"/>
    <w:rsid w:val="00375CD7"/>
    <w:rsid w:val="00376A5D"/>
    <w:rsid w:val="00382507"/>
    <w:rsid w:val="00390322"/>
    <w:rsid w:val="00391DFD"/>
    <w:rsid w:val="003A0B3E"/>
    <w:rsid w:val="003A2747"/>
    <w:rsid w:val="003A69CF"/>
    <w:rsid w:val="003A7742"/>
    <w:rsid w:val="003C34E6"/>
    <w:rsid w:val="003D6A8C"/>
    <w:rsid w:val="003E1249"/>
    <w:rsid w:val="003E289F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314E6"/>
    <w:rsid w:val="0043263A"/>
    <w:rsid w:val="00432967"/>
    <w:rsid w:val="00435F59"/>
    <w:rsid w:val="00437BE4"/>
    <w:rsid w:val="00441F92"/>
    <w:rsid w:val="00443AF0"/>
    <w:rsid w:val="00447668"/>
    <w:rsid w:val="004507AD"/>
    <w:rsid w:val="004509E6"/>
    <w:rsid w:val="00455FCE"/>
    <w:rsid w:val="00463AEA"/>
    <w:rsid w:val="0046666D"/>
    <w:rsid w:val="0047062F"/>
    <w:rsid w:val="004710B3"/>
    <w:rsid w:val="00472120"/>
    <w:rsid w:val="00481360"/>
    <w:rsid w:val="00483A1C"/>
    <w:rsid w:val="0048575F"/>
    <w:rsid w:val="00490C1E"/>
    <w:rsid w:val="00490C46"/>
    <w:rsid w:val="004A37E0"/>
    <w:rsid w:val="004A4428"/>
    <w:rsid w:val="004A56AF"/>
    <w:rsid w:val="004A69EE"/>
    <w:rsid w:val="004A7AAE"/>
    <w:rsid w:val="004B1BC5"/>
    <w:rsid w:val="004B4AA8"/>
    <w:rsid w:val="004B5525"/>
    <w:rsid w:val="004C2B2B"/>
    <w:rsid w:val="004D06D0"/>
    <w:rsid w:val="004E14B7"/>
    <w:rsid w:val="004F2112"/>
    <w:rsid w:val="004F59B0"/>
    <w:rsid w:val="00503CCE"/>
    <w:rsid w:val="00520BD6"/>
    <w:rsid w:val="00526D44"/>
    <w:rsid w:val="00535B95"/>
    <w:rsid w:val="005655F2"/>
    <w:rsid w:val="005702CF"/>
    <w:rsid w:val="0057257C"/>
    <w:rsid w:val="00584C4B"/>
    <w:rsid w:val="005A350C"/>
    <w:rsid w:val="005A67CF"/>
    <w:rsid w:val="005B328A"/>
    <w:rsid w:val="005B3C01"/>
    <w:rsid w:val="005C0705"/>
    <w:rsid w:val="005C5DA6"/>
    <w:rsid w:val="005C7817"/>
    <w:rsid w:val="005D1992"/>
    <w:rsid w:val="005E369D"/>
    <w:rsid w:val="005E529D"/>
    <w:rsid w:val="005E6246"/>
    <w:rsid w:val="005F0778"/>
    <w:rsid w:val="005F2976"/>
    <w:rsid w:val="00605B40"/>
    <w:rsid w:val="00614D39"/>
    <w:rsid w:val="00617F47"/>
    <w:rsid w:val="006313FF"/>
    <w:rsid w:val="00635128"/>
    <w:rsid w:val="00636E00"/>
    <w:rsid w:val="0065726F"/>
    <w:rsid w:val="006639CC"/>
    <w:rsid w:val="0066755E"/>
    <w:rsid w:val="00671DB5"/>
    <w:rsid w:val="00674357"/>
    <w:rsid w:val="006765B2"/>
    <w:rsid w:val="006922F6"/>
    <w:rsid w:val="00694D6D"/>
    <w:rsid w:val="006973F6"/>
    <w:rsid w:val="006B310A"/>
    <w:rsid w:val="006B6B97"/>
    <w:rsid w:val="006C0E7C"/>
    <w:rsid w:val="006C3FB7"/>
    <w:rsid w:val="006D6043"/>
    <w:rsid w:val="006E15DD"/>
    <w:rsid w:val="007041BC"/>
    <w:rsid w:val="00705A51"/>
    <w:rsid w:val="007122F3"/>
    <w:rsid w:val="00721D8E"/>
    <w:rsid w:val="00726A5F"/>
    <w:rsid w:val="00730D36"/>
    <w:rsid w:val="00737968"/>
    <w:rsid w:val="007440A5"/>
    <w:rsid w:val="00744AFB"/>
    <w:rsid w:val="00746654"/>
    <w:rsid w:val="00750569"/>
    <w:rsid w:val="007602FE"/>
    <w:rsid w:val="00764146"/>
    <w:rsid w:val="007717FD"/>
    <w:rsid w:val="00772893"/>
    <w:rsid w:val="00777296"/>
    <w:rsid w:val="007A59CC"/>
    <w:rsid w:val="007D2C8E"/>
    <w:rsid w:val="007D72B6"/>
    <w:rsid w:val="007E11FA"/>
    <w:rsid w:val="007E387B"/>
    <w:rsid w:val="007E671C"/>
    <w:rsid w:val="007E7597"/>
    <w:rsid w:val="007F4A04"/>
    <w:rsid w:val="007F5C92"/>
    <w:rsid w:val="007F6EE2"/>
    <w:rsid w:val="00800AB8"/>
    <w:rsid w:val="008046E6"/>
    <w:rsid w:val="008052AB"/>
    <w:rsid w:val="008072FB"/>
    <w:rsid w:val="00812983"/>
    <w:rsid w:val="00830C9C"/>
    <w:rsid w:val="00832D36"/>
    <w:rsid w:val="00846AD4"/>
    <w:rsid w:val="008663F9"/>
    <w:rsid w:val="00876971"/>
    <w:rsid w:val="00895A48"/>
    <w:rsid w:val="00895E99"/>
    <w:rsid w:val="008A1783"/>
    <w:rsid w:val="008C70EB"/>
    <w:rsid w:val="008E2AE8"/>
    <w:rsid w:val="008F00B1"/>
    <w:rsid w:val="008F0E44"/>
    <w:rsid w:val="00902015"/>
    <w:rsid w:val="00906D57"/>
    <w:rsid w:val="0091119E"/>
    <w:rsid w:val="00922422"/>
    <w:rsid w:val="00925280"/>
    <w:rsid w:val="00927199"/>
    <w:rsid w:val="00956B5A"/>
    <w:rsid w:val="00962785"/>
    <w:rsid w:val="00963824"/>
    <w:rsid w:val="009661D5"/>
    <w:rsid w:val="00972648"/>
    <w:rsid w:val="009800D1"/>
    <w:rsid w:val="0098293C"/>
    <w:rsid w:val="00990044"/>
    <w:rsid w:val="009905C4"/>
    <w:rsid w:val="009A08C9"/>
    <w:rsid w:val="009A0C37"/>
    <w:rsid w:val="009B40D4"/>
    <w:rsid w:val="009B5605"/>
    <w:rsid w:val="009C04AE"/>
    <w:rsid w:val="009C3CA7"/>
    <w:rsid w:val="009D1226"/>
    <w:rsid w:val="009D2D92"/>
    <w:rsid w:val="009D598F"/>
    <w:rsid w:val="009E7770"/>
    <w:rsid w:val="00A030F5"/>
    <w:rsid w:val="00A032CE"/>
    <w:rsid w:val="00A05DB9"/>
    <w:rsid w:val="00A07BF7"/>
    <w:rsid w:val="00A14321"/>
    <w:rsid w:val="00A16657"/>
    <w:rsid w:val="00A2316C"/>
    <w:rsid w:val="00A2597B"/>
    <w:rsid w:val="00A27C8C"/>
    <w:rsid w:val="00A31AF0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65E2B"/>
    <w:rsid w:val="00A669FB"/>
    <w:rsid w:val="00A845D9"/>
    <w:rsid w:val="00A865A7"/>
    <w:rsid w:val="00A876FA"/>
    <w:rsid w:val="00A97A3B"/>
    <w:rsid w:val="00A97D33"/>
    <w:rsid w:val="00AA50E0"/>
    <w:rsid w:val="00AB4D5F"/>
    <w:rsid w:val="00AC4D1B"/>
    <w:rsid w:val="00AD07D8"/>
    <w:rsid w:val="00AD14CE"/>
    <w:rsid w:val="00AD2FCE"/>
    <w:rsid w:val="00AE2FF1"/>
    <w:rsid w:val="00AE7B5D"/>
    <w:rsid w:val="00AE7EE8"/>
    <w:rsid w:val="00AF6992"/>
    <w:rsid w:val="00B0622B"/>
    <w:rsid w:val="00B10514"/>
    <w:rsid w:val="00B17119"/>
    <w:rsid w:val="00B25C0E"/>
    <w:rsid w:val="00B34BCA"/>
    <w:rsid w:val="00B35A94"/>
    <w:rsid w:val="00B401AC"/>
    <w:rsid w:val="00B46E14"/>
    <w:rsid w:val="00B52A29"/>
    <w:rsid w:val="00B52DD6"/>
    <w:rsid w:val="00B54237"/>
    <w:rsid w:val="00B67DFC"/>
    <w:rsid w:val="00B76D31"/>
    <w:rsid w:val="00B8230C"/>
    <w:rsid w:val="00B82DD8"/>
    <w:rsid w:val="00B900C6"/>
    <w:rsid w:val="00B953AF"/>
    <w:rsid w:val="00BA7030"/>
    <w:rsid w:val="00BB1B4B"/>
    <w:rsid w:val="00BB3791"/>
    <w:rsid w:val="00BB6FC5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712F5"/>
    <w:rsid w:val="00C76929"/>
    <w:rsid w:val="00C82835"/>
    <w:rsid w:val="00C8432B"/>
    <w:rsid w:val="00C84C83"/>
    <w:rsid w:val="00C9395B"/>
    <w:rsid w:val="00CB0935"/>
    <w:rsid w:val="00CB13C3"/>
    <w:rsid w:val="00CB7751"/>
    <w:rsid w:val="00CC0B92"/>
    <w:rsid w:val="00CC0FAE"/>
    <w:rsid w:val="00CC1D6F"/>
    <w:rsid w:val="00CC41B2"/>
    <w:rsid w:val="00CE0DB2"/>
    <w:rsid w:val="00CE3387"/>
    <w:rsid w:val="00CF0EAB"/>
    <w:rsid w:val="00D135F7"/>
    <w:rsid w:val="00D138D8"/>
    <w:rsid w:val="00D15798"/>
    <w:rsid w:val="00D164DD"/>
    <w:rsid w:val="00D204F5"/>
    <w:rsid w:val="00D343E7"/>
    <w:rsid w:val="00D34FD0"/>
    <w:rsid w:val="00D402AB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0628"/>
    <w:rsid w:val="00DB21EA"/>
    <w:rsid w:val="00DB7060"/>
    <w:rsid w:val="00DC225D"/>
    <w:rsid w:val="00DD2F0B"/>
    <w:rsid w:val="00DD5A17"/>
    <w:rsid w:val="00DD6147"/>
    <w:rsid w:val="00DD7DA0"/>
    <w:rsid w:val="00DF3B13"/>
    <w:rsid w:val="00DF4276"/>
    <w:rsid w:val="00DF68F8"/>
    <w:rsid w:val="00E024F8"/>
    <w:rsid w:val="00E10CCA"/>
    <w:rsid w:val="00E12FFD"/>
    <w:rsid w:val="00E13251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2381"/>
    <w:rsid w:val="00E73331"/>
    <w:rsid w:val="00E8000B"/>
    <w:rsid w:val="00E80F23"/>
    <w:rsid w:val="00E8742C"/>
    <w:rsid w:val="00E97F9B"/>
    <w:rsid w:val="00EA4F4E"/>
    <w:rsid w:val="00EA55FB"/>
    <w:rsid w:val="00EB0FF6"/>
    <w:rsid w:val="00EB2871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6780"/>
    <w:rsid w:val="00F37F09"/>
    <w:rsid w:val="00F41864"/>
    <w:rsid w:val="00F5060F"/>
    <w:rsid w:val="00F50D48"/>
    <w:rsid w:val="00F54AFF"/>
    <w:rsid w:val="00F74F8A"/>
    <w:rsid w:val="00F80F71"/>
    <w:rsid w:val="00F84DB1"/>
    <w:rsid w:val="00F8526D"/>
    <w:rsid w:val="00F96B97"/>
    <w:rsid w:val="00FA70B2"/>
    <w:rsid w:val="00FB285D"/>
    <w:rsid w:val="00FB43E8"/>
    <w:rsid w:val="00FB4861"/>
    <w:rsid w:val="00FC076B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E12F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B900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3E289F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garantF1://11800785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D8B663032338E9E6DCF0591F179A361AD4C755EDD34A4DD02043FCKBL8L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EEB4391B5D32542C0E90EDD1EABE30B1745C256AE73668DE665335040D651C848FAE93B838E9D465w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19" Type="http://schemas.openxmlformats.org/officeDocument/2006/relationships/hyperlink" Target="garantF1://96271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hyperlink" Target="consultantplus://offline/ref=BB81FC652859A04CE2C88F9500048E40958D42A71176F4F2ABE5CA957Es4d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5E85B-3530-4483-BCC8-60BF45E2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27</Pages>
  <Words>9965</Words>
  <Characters>56801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29</cp:revision>
  <cp:lastPrinted>2020-04-27T10:37:00Z</cp:lastPrinted>
  <dcterms:created xsi:type="dcterms:W3CDTF">2017-11-24T06:41:00Z</dcterms:created>
  <dcterms:modified xsi:type="dcterms:W3CDTF">2020-05-06T10:25:00Z</dcterms:modified>
</cp:coreProperties>
</file>